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E80" w:rsidRPr="00482D23" w:rsidRDefault="00F70E80" w:rsidP="00F70E80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F70E80">
      <w:pPr>
        <w:jc w:val="right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 xml:space="preserve">Bydgoszcz, dnia </w:t>
      </w:r>
      <w:r w:rsidR="006512C3">
        <w:rPr>
          <w:rFonts w:ascii="Book Antiqua" w:eastAsia="Times New Roman" w:hAnsi="Book Antiqua"/>
          <w:sz w:val="20"/>
          <w:szCs w:val="20"/>
        </w:rPr>
        <w:t>20</w:t>
      </w:r>
      <w:r w:rsidRPr="00482D23">
        <w:rPr>
          <w:rFonts w:ascii="Book Antiqua" w:eastAsia="Times New Roman" w:hAnsi="Book Antiqua"/>
          <w:sz w:val="20"/>
          <w:szCs w:val="20"/>
        </w:rPr>
        <w:t>.03</w:t>
      </w:r>
      <w:r w:rsidR="00171555" w:rsidRPr="00482D23">
        <w:rPr>
          <w:rFonts w:ascii="Book Antiqua" w:eastAsia="Times New Roman" w:hAnsi="Book Antiqua"/>
          <w:sz w:val="20"/>
          <w:szCs w:val="20"/>
        </w:rPr>
        <w:t>.2017</w:t>
      </w:r>
    </w:p>
    <w:p w:rsidR="00F70E80" w:rsidRPr="00482D23" w:rsidRDefault="00F70E80" w:rsidP="00F70E80">
      <w:pPr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F70E80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F70E80">
      <w:pPr>
        <w:jc w:val="center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36B41589" wp14:editId="35AAF93E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E80" w:rsidRPr="00482D23" w:rsidRDefault="00F70E80" w:rsidP="00F70E80">
      <w:pPr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F70E80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F70E80" w:rsidRPr="00482D23" w:rsidRDefault="00F70E80" w:rsidP="00F70E80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F70E80" w:rsidRPr="00482D23" w:rsidRDefault="00F70E80" w:rsidP="00F70E80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F70E80" w:rsidRPr="00482D23" w:rsidRDefault="00F70E80" w:rsidP="00F70E80">
      <w:pPr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F70E80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 xml:space="preserve">ZAPYTANIE OFERTOWE NR </w:t>
      </w:r>
      <w:r w:rsidR="00171555" w:rsidRPr="00482D23">
        <w:rPr>
          <w:rFonts w:ascii="Book Antiqua" w:eastAsia="Times New Roman" w:hAnsi="Book Antiqua"/>
          <w:b/>
          <w:sz w:val="20"/>
          <w:szCs w:val="20"/>
        </w:rPr>
        <w:t>UKW/DZP-282-ZO-25/2017</w:t>
      </w:r>
    </w:p>
    <w:p w:rsidR="00F70E80" w:rsidRPr="00482D23" w:rsidRDefault="00F70E80" w:rsidP="00F70E80">
      <w:pPr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F70E80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F70E80" w:rsidRPr="00482D23" w:rsidRDefault="00F70E80" w:rsidP="00F70E80">
      <w:pPr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171555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Tytuł zamówienia:</w:t>
      </w:r>
      <w:r w:rsidR="00171555" w:rsidRPr="00482D23">
        <w:rPr>
          <w:sz w:val="20"/>
          <w:szCs w:val="20"/>
        </w:rPr>
        <w:t xml:space="preserve"> </w:t>
      </w:r>
      <w:r w:rsidR="007C17B6" w:rsidRPr="00482D23">
        <w:rPr>
          <w:rFonts w:ascii="Book Antiqua" w:hAnsi="Book Antiqua"/>
          <w:sz w:val="20"/>
          <w:szCs w:val="20"/>
        </w:rPr>
        <w:t>Ś</w:t>
      </w:r>
      <w:r w:rsidR="00171555" w:rsidRPr="00482D23">
        <w:rPr>
          <w:rFonts w:ascii="Book Antiqua" w:eastAsia="Times New Roman" w:hAnsi="Book Antiqua"/>
          <w:sz w:val="20"/>
          <w:szCs w:val="20"/>
        </w:rPr>
        <w:t>wiadczenie usług cateringowych na potrzeby UKW.</w:t>
      </w:r>
    </w:p>
    <w:p w:rsidR="00F70E80" w:rsidRPr="00482D23" w:rsidRDefault="00F70E80" w:rsidP="00F70E80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Rodzaj zamówienia:</w:t>
      </w:r>
      <w:r w:rsidRPr="00482D23">
        <w:rPr>
          <w:rFonts w:ascii="Book Antiqua" w:eastAsia="Times New Roman" w:hAnsi="Book Antiqua"/>
          <w:sz w:val="20"/>
          <w:szCs w:val="20"/>
        </w:rPr>
        <w:t xml:space="preserve"> usługa</w:t>
      </w:r>
      <w:r w:rsidRPr="00482D23">
        <w:rPr>
          <w:rFonts w:ascii="Book Antiqua" w:eastAsia="Times New Roman" w:hAnsi="Book Antiqua"/>
          <w:b/>
          <w:sz w:val="20"/>
          <w:szCs w:val="20"/>
        </w:rPr>
        <w:t>/</w:t>
      </w:r>
      <w:r w:rsidRPr="00482D23"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 w:rsidRPr="00482D23"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F70E80" w:rsidRPr="00482D23" w:rsidRDefault="00F70E80" w:rsidP="00F70E8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82D23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F70E80" w:rsidRPr="00482D23" w:rsidRDefault="00F70E80" w:rsidP="00F70E80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Przedmiotem zamówienia jest </w:t>
      </w:r>
      <w:r w:rsidR="007C17B6" w:rsidRPr="00482D23">
        <w:rPr>
          <w:rFonts w:ascii="Book Antiqua" w:hAnsi="Book Antiqua" w:cs="Book Antiqua"/>
          <w:bCs/>
          <w:sz w:val="20"/>
          <w:szCs w:val="20"/>
        </w:rPr>
        <w:t>świadczenie usług cateringowych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dla uczestników następujących uroczystości:</w:t>
      </w:r>
    </w:p>
    <w:p w:rsidR="00F70E80" w:rsidRPr="00482D23" w:rsidRDefault="00F70E80" w:rsidP="00F70E80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 xml:space="preserve">a) Święto Uczelni – </w:t>
      </w:r>
      <w:r w:rsidR="008C60A5" w:rsidRPr="00482D23">
        <w:rPr>
          <w:rFonts w:ascii="Book Antiqua" w:hAnsi="Book Antiqua" w:cs="Book Antiqua"/>
          <w:bCs/>
          <w:sz w:val="20"/>
          <w:szCs w:val="20"/>
        </w:rPr>
        <w:t xml:space="preserve">planowana data: </w:t>
      </w:r>
      <w:r w:rsidRPr="00482D23">
        <w:rPr>
          <w:rFonts w:ascii="Book Antiqua" w:hAnsi="Book Antiqua" w:cs="Book Antiqua"/>
          <w:bCs/>
          <w:sz w:val="20"/>
          <w:szCs w:val="20"/>
        </w:rPr>
        <w:t>25.04.2017 r. dla 150 osób w obiekcie UKW przy ul. Kopernika 1.</w:t>
      </w:r>
    </w:p>
    <w:p w:rsidR="00F70E80" w:rsidRPr="00482D23" w:rsidRDefault="00F70E80" w:rsidP="00F70E80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 xml:space="preserve">b) Spotkanie UKF – </w:t>
      </w:r>
      <w:r w:rsidR="008C60A5" w:rsidRPr="00482D23">
        <w:rPr>
          <w:rFonts w:ascii="Book Antiqua" w:hAnsi="Book Antiqua" w:cs="Book Antiqua"/>
          <w:bCs/>
          <w:sz w:val="20"/>
          <w:szCs w:val="20"/>
        </w:rPr>
        <w:t xml:space="preserve">planowana data: </w:t>
      </w:r>
      <w:r w:rsidRPr="00482D23">
        <w:rPr>
          <w:rFonts w:ascii="Book Antiqua" w:hAnsi="Book Antiqua" w:cs="Book Antiqua"/>
          <w:bCs/>
          <w:sz w:val="20"/>
          <w:szCs w:val="20"/>
        </w:rPr>
        <w:t>październik/listopad 2017 r.  dla 35 osób w obiekcie UKW</w:t>
      </w:r>
      <w:r w:rsidR="008C60A5" w:rsidRPr="00482D23">
        <w:rPr>
          <w:rFonts w:ascii="Book Antiqua" w:hAnsi="Book Antiqua" w:cs="Book Antiqua"/>
          <w:bCs/>
          <w:sz w:val="20"/>
          <w:szCs w:val="20"/>
        </w:rPr>
        <w:t>.</w:t>
      </w:r>
    </w:p>
    <w:p w:rsidR="00F70E80" w:rsidRPr="00482D23" w:rsidRDefault="00F70E80" w:rsidP="00F70E80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 xml:space="preserve">c) Inauguracja Roku Akademickiego – </w:t>
      </w:r>
      <w:r w:rsidR="008C60A5" w:rsidRPr="00482D23">
        <w:rPr>
          <w:rFonts w:ascii="Book Antiqua" w:hAnsi="Book Antiqua" w:cs="Book Antiqua"/>
          <w:bCs/>
          <w:sz w:val="20"/>
          <w:szCs w:val="20"/>
        </w:rPr>
        <w:t>planowana data: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10.10.2017 r. dla 150 osób w obiekcie UKW przy ul. Kopernika 1.</w:t>
      </w:r>
    </w:p>
    <w:p w:rsidR="00F70E80" w:rsidRPr="00482D23" w:rsidRDefault="00F70E80" w:rsidP="00F70E80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 xml:space="preserve">d) Uroczystość nadania tytułu doktora honoris causa – </w:t>
      </w:r>
      <w:r w:rsidR="008C60A5" w:rsidRPr="00482D23">
        <w:rPr>
          <w:rFonts w:ascii="Book Antiqua" w:hAnsi="Book Antiqua" w:cs="Book Antiqua"/>
          <w:bCs/>
          <w:sz w:val="20"/>
          <w:szCs w:val="20"/>
        </w:rPr>
        <w:t xml:space="preserve">planowana data: </w:t>
      </w:r>
      <w:r w:rsidRPr="00482D23">
        <w:rPr>
          <w:rFonts w:ascii="Book Antiqua" w:hAnsi="Book Antiqua" w:cs="Book Antiqua"/>
          <w:bCs/>
          <w:sz w:val="20"/>
          <w:szCs w:val="20"/>
        </w:rPr>
        <w:t>grudzień 2017 r. dla 150 osób w obiekcie UKW przy ul. Kopernika 1.</w:t>
      </w:r>
    </w:p>
    <w:p w:rsidR="00F70E80" w:rsidRPr="00482D23" w:rsidRDefault="00F70E80" w:rsidP="00F70E80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 xml:space="preserve">e) Spotkanie opłatkowe </w:t>
      </w:r>
      <w:r w:rsidR="008C60A5" w:rsidRPr="00482D23">
        <w:rPr>
          <w:rFonts w:ascii="Book Antiqua" w:hAnsi="Book Antiqua" w:cs="Book Antiqua"/>
          <w:bCs/>
          <w:sz w:val="20"/>
          <w:szCs w:val="20"/>
        </w:rPr>
        <w:t>–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8C60A5" w:rsidRPr="00482D23">
        <w:rPr>
          <w:rFonts w:ascii="Book Antiqua" w:hAnsi="Book Antiqua" w:cs="Book Antiqua"/>
          <w:bCs/>
          <w:sz w:val="20"/>
          <w:szCs w:val="20"/>
        </w:rPr>
        <w:t xml:space="preserve">planowana data: </w:t>
      </w:r>
      <w:r w:rsidRPr="00482D23">
        <w:rPr>
          <w:rFonts w:ascii="Book Antiqua" w:hAnsi="Book Antiqua" w:cs="Book Antiqua"/>
          <w:bCs/>
          <w:sz w:val="20"/>
          <w:szCs w:val="20"/>
        </w:rPr>
        <w:t>grudzień 2017 r. dla 150 osób w obiekcie UKW przy ul. Kopernika 1.</w:t>
      </w:r>
    </w:p>
    <w:p w:rsidR="00F70E80" w:rsidRPr="00482D23" w:rsidRDefault="00F70E80" w:rsidP="00F70E80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3.2.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Świadczenie usługi cateringowej polegać ma na przygotowaniu, dostarczeniu i podaniu posiłków we wskazanym przez Zamawiającego miejscu na terenie obiektu Uniwersytetu Kazimierza Wielkiego w Bydgoszczy we wskazanej poniżej formie, bieżącym uzupełnianiu serwisu kawowego oraz obsłudze kelnerskiej i obsłudze po zakończeniu uroczystości (uprzątnięcie stołów).</w:t>
      </w:r>
    </w:p>
    <w:p w:rsidR="009A3743" w:rsidRPr="00482D23" w:rsidRDefault="009A3743" w:rsidP="009A3743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3.</w:t>
      </w:r>
      <w:r w:rsidRPr="00482D23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 </w:t>
      </w:r>
      <w:r w:rsidRPr="00482D23">
        <w:rPr>
          <w:rFonts w:ascii="Book Antiqua" w:eastAsia="Times New Roman" w:hAnsi="Book Antiqua"/>
          <w:sz w:val="20"/>
          <w:szCs w:val="20"/>
          <w:lang w:eastAsia="pl-PL"/>
        </w:rPr>
        <w:t>Szczegółowy opis przedmiotu zamówienia:</w:t>
      </w:r>
      <w:r w:rsidRPr="00482D23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F70E80" w:rsidRPr="00482D23" w:rsidRDefault="00F70E80" w:rsidP="00F70E8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 xml:space="preserve">1) </w:t>
      </w:r>
      <w:r w:rsidR="008323B3" w:rsidRPr="00482D23">
        <w:rPr>
          <w:rFonts w:ascii="Book Antiqua" w:hAnsi="Book Antiqua"/>
          <w:sz w:val="20"/>
          <w:szCs w:val="20"/>
          <w:lang w:eastAsia="en-US"/>
        </w:rPr>
        <w:t>Planowana godz</w:t>
      </w:r>
      <w:r w:rsidR="007C17B6" w:rsidRPr="00482D23">
        <w:rPr>
          <w:rFonts w:ascii="Book Antiqua" w:hAnsi="Book Antiqua"/>
          <w:sz w:val="20"/>
          <w:szCs w:val="20"/>
          <w:lang w:eastAsia="en-US"/>
        </w:rPr>
        <w:t xml:space="preserve">ina rozpoczęcia uroczystości : </w:t>
      </w:r>
      <w:r w:rsidR="008323B3" w:rsidRPr="00482D23">
        <w:rPr>
          <w:rFonts w:ascii="Book Antiqua" w:hAnsi="Book Antiqua"/>
          <w:b/>
          <w:sz w:val="20"/>
          <w:szCs w:val="20"/>
          <w:lang w:eastAsia="en-US"/>
        </w:rPr>
        <w:t>godz. 12.00</w:t>
      </w:r>
      <w:r w:rsidR="008323B3" w:rsidRPr="00482D23">
        <w:rPr>
          <w:rFonts w:ascii="Book Antiqua" w:hAnsi="Book Antiqua"/>
          <w:sz w:val="20"/>
          <w:szCs w:val="20"/>
          <w:lang w:eastAsia="en-US"/>
        </w:rPr>
        <w:t xml:space="preserve"> (w przypadku obrad UKF, rozpoczęcie obrad ok. godz. 9.00 natomiast  przerwa kawowa planowana ok. godz. 11.00)</w:t>
      </w:r>
    </w:p>
    <w:p w:rsidR="00F70E80" w:rsidRPr="00482D23" w:rsidRDefault="00F70E80" w:rsidP="00F70E8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>2)</w:t>
      </w:r>
      <w:r w:rsidRPr="00482D23">
        <w:rPr>
          <w:rFonts w:ascii="Book Antiqua" w:hAnsi="Book Antiqua"/>
          <w:sz w:val="20"/>
          <w:szCs w:val="20"/>
          <w:lang w:eastAsia="en-US"/>
        </w:rPr>
        <w:t xml:space="preserve"> </w:t>
      </w:r>
      <w:r w:rsidR="008323B3" w:rsidRPr="00482D23">
        <w:rPr>
          <w:rFonts w:ascii="Book Antiqua" w:hAnsi="Book Antiqua"/>
          <w:sz w:val="20"/>
          <w:szCs w:val="20"/>
          <w:lang w:eastAsia="en-US"/>
        </w:rPr>
        <w:t>Sposób podania: szwedzki stół</w:t>
      </w:r>
    </w:p>
    <w:p w:rsidR="00F70E80" w:rsidRPr="00482D23" w:rsidRDefault="008323B3" w:rsidP="00F70E8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lastRenderedPageBreak/>
        <w:t>3</w:t>
      </w:r>
      <w:r w:rsidR="00F70E80" w:rsidRPr="00482D23">
        <w:rPr>
          <w:rFonts w:ascii="Book Antiqua" w:hAnsi="Book Antiqua"/>
          <w:b/>
          <w:sz w:val="20"/>
          <w:szCs w:val="20"/>
          <w:lang w:eastAsia="en-US"/>
        </w:rPr>
        <w:t>)</w:t>
      </w:r>
      <w:r w:rsidR="00F70E80" w:rsidRPr="00482D23">
        <w:rPr>
          <w:rFonts w:ascii="Book Antiqua" w:hAnsi="Book Antiqua"/>
          <w:sz w:val="20"/>
          <w:szCs w:val="20"/>
          <w:lang w:eastAsia="en-US"/>
        </w:rPr>
        <w:t xml:space="preserve"> Usługa cateringowa obejmuje:</w:t>
      </w:r>
    </w:p>
    <w:p w:rsidR="00E862CA" w:rsidRDefault="00E862CA" w:rsidP="00C90512">
      <w:pPr>
        <w:spacing w:line="360" w:lineRule="auto"/>
        <w:jc w:val="both"/>
        <w:rPr>
          <w:rFonts w:ascii="Book Antiqua" w:hAnsi="Book Antiqua"/>
          <w:color w:val="FF0000"/>
          <w:sz w:val="20"/>
          <w:szCs w:val="20"/>
          <w:lang w:eastAsia="en-US"/>
        </w:rPr>
      </w:pP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561"/>
        <w:gridCol w:w="1610"/>
        <w:gridCol w:w="7079"/>
      </w:tblGrid>
      <w:tr w:rsidR="00E862CA" w:rsidRPr="00E862CA" w:rsidTr="00E862CA">
        <w:tc>
          <w:tcPr>
            <w:tcW w:w="559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L.P.</w:t>
            </w:r>
          </w:p>
        </w:tc>
        <w:tc>
          <w:tcPr>
            <w:tcW w:w="1496" w:type="dxa"/>
          </w:tcPr>
          <w:p w:rsidR="00E862CA" w:rsidRPr="00E862CA" w:rsidRDefault="00E862CA" w:rsidP="00E862CA">
            <w:pPr>
              <w:spacing w:line="360" w:lineRule="auto"/>
              <w:jc w:val="center"/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Uroczystość</w:t>
            </w:r>
          </w:p>
        </w:tc>
        <w:tc>
          <w:tcPr>
            <w:tcW w:w="7195" w:type="dxa"/>
          </w:tcPr>
          <w:p w:rsidR="00E862CA" w:rsidRPr="00E862CA" w:rsidRDefault="00E862CA" w:rsidP="00E862CA">
            <w:pPr>
              <w:spacing w:line="360" w:lineRule="auto"/>
              <w:jc w:val="center"/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Wymagania</w:t>
            </w:r>
          </w:p>
        </w:tc>
      </w:tr>
      <w:tr w:rsidR="00E862CA" w:rsidRPr="00E862CA" w:rsidTr="00E862CA">
        <w:tc>
          <w:tcPr>
            <w:tcW w:w="559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1496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Święto Uczelni</w:t>
            </w:r>
          </w:p>
        </w:tc>
        <w:tc>
          <w:tcPr>
            <w:tcW w:w="7195" w:type="dxa"/>
          </w:tcPr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a) dania na ciepło  min. 3 rodzaje do wyboru (danie mięsne lub rybne,)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b) dania na zimno – min. 4 rodzaje do wyboru (np. sałatki, przekąska na zimno, paleta serów, deska mięs pieczonych i pasztetów, kanapki)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c) kawa i herbata wg zapotrzebowania podane w termosach, soki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d) cukier, mleko, cytryny,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e) Wybór ciast podany na paterach/papilotkach, ewentualnie patera owoców sezonowych</w:t>
            </w:r>
          </w:p>
        </w:tc>
      </w:tr>
      <w:tr w:rsidR="00E862CA" w:rsidRPr="00E862CA" w:rsidTr="00E862CA">
        <w:tc>
          <w:tcPr>
            <w:tcW w:w="559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496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Spotkanie UKF</w:t>
            </w:r>
          </w:p>
        </w:tc>
        <w:tc>
          <w:tcPr>
            <w:tcW w:w="7195" w:type="dxa"/>
          </w:tcPr>
          <w:p w:rsidR="00E862CA" w:rsidRPr="00E862CA" w:rsidRDefault="00E862CA" w:rsidP="00E862CA">
            <w:pPr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Serwis kawowy z kanapkami </w:t>
            </w: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  (podczas przerwy w trakcie obrad)</w:t>
            </w:r>
          </w:p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</w:p>
        </w:tc>
      </w:tr>
      <w:tr w:rsidR="00E862CA" w:rsidRPr="00E862CA" w:rsidTr="00E862CA">
        <w:tc>
          <w:tcPr>
            <w:tcW w:w="559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3.</w:t>
            </w:r>
          </w:p>
        </w:tc>
        <w:tc>
          <w:tcPr>
            <w:tcW w:w="1496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Inauguracja Roku Akademickiego</w:t>
            </w:r>
          </w:p>
        </w:tc>
        <w:tc>
          <w:tcPr>
            <w:tcW w:w="7195" w:type="dxa"/>
          </w:tcPr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a) dania na ciepło  min. 3 rodzaje do wyboru (danie mięsne lub rybne,)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b) dania na zimno – min. 4 rodzaje do wyboru (np. sałatki, przekąska na zimno, paleta serów, deska mięs pieczonych i pasztetów, kanapki)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c) kawa i herbata wg zapotrzebowania podane w termosach, soki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d) cukier, mleko, cytryny,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e) Wybór ciast podany na paterach/papilotkach, ewentualnie patera owoców sezonowych</w:t>
            </w:r>
          </w:p>
        </w:tc>
      </w:tr>
      <w:tr w:rsidR="00E862CA" w:rsidRPr="00E862CA" w:rsidTr="00E862CA">
        <w:tc>
          <w:tcPr>
            <w:tcW w:w="559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4.</w:t>
            </w:r>
          </w:p>
        </w:tc>
        <w:tc>
          <w:tcPr>
            <w:tcW w:w="1496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Uroczystość nadania tytułu doktora honoris causa</w:t>
            </w:r>
          </w:p>
        </w:tc>
        <w:tc>
          <w:tcPr>
            <w:tcW w:w="7195" w:type="dxa"/>
          </w:tcPr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a) dania na ciepło  min. 3 rodzaje do wyboru (danie mięsne lub rybne,)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b) dania na zimno – min. 4 rodzaje do wyboru (np. sałatki, przekąska na zimno, paleta serów, deska mięs pieczonych i pasztetów, kanapki)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c) kawa i herbata wg zapotrzebowania podane w termosach, soki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d) cukier, mleko, cytryny,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e) Wybór ciast podany na paterach/papilotkach, ewentualnie patera owoców sezonowych</w:t>
            </w:r>
          </w:p>
        </w:tc>
      </w:tr>
      <w:tr w:rsidR="00E862CA" w:rsidRPr="00E862CA" w:rsidTr="00E862CA">
        <w:tc>
          <w:tcPr>
            <w:tcW w:w="559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5.</w:t>
            </w:r>
          </w:p>
        </w:tc>
        <w:tc>
          <w:tcPr>
            <w:tcW w:w="1496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Spotkanie opłatkowe</w:t>
            </w:r>
          </w:p>
        </w:tc>
        <w:tc>
          <w:tcPr>
            <w:tcW w:w="7195" w:type="dxa"/>
          </w:tcPr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a) dania na ciepło  min. 3 rodzaje do wyboru ( w tym pierogi z kapustą i grzybami)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b) dania na zimno – min. 2 rodzaje do wyboru (  w tym sałatka w pergaminie jadalnym)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c) kawa i herbata wg zapotrzebowania podane w termosach,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d) cukier, mleko, cytryny,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e) ciasto w papilotkach</w:t>
            </w:r>
          </w:p>
        </w:tc>
      </w:tr>
    </w:tbl>
    <w:p w:rsidR="00E862CA" w:rsidRDefault="00E862CA" w:rsidP="00C90512">
      <w:pPr>
        <w:spacing w:line="360" w:lineRule="auto"/>
        <w:jc w:val="both"/>
        <w:rPr>
          <w:rFonts w:ascii="Book Antiqua" w:hAnsi="Book Antiqua"/>
          <w:color w:val="FF0000"/>
          <w:sz w:val="20"/>
          <w:szCs w:val="20"/>
          <w:lang w:eastAsia="en-US"/>
        </w:rPr>
      </w:pPr>
    </w:p>
    <w:p w:rsidR="00F70E80" w:rsidRPr="00482D23" w:rsidRDefault="00F70E80" w:rsidP="00C90512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>3.</w:t>
      </w:r>
      <w:r w:rsidR="009A3743" w:rsidRPr="00482D23">
        <w:rPr>
          <w:rFonts w:ascii="Book Antiqua" w:hAnsi="Book Antiqua"/>
          <w:b/>
          <w:sz w:val="20"/>
          <w:szCs w:val="20"/>
          <w:lang w:eastAsia="en-US"/>
        </w:rPr>
        <w:t>4</w:t>
      </w:r>
      <w:r w:rsidRPr="00482D23">
        <w:rPr>
          <w:rFonts w:ascii="Book Antiqua" w:hAnsi="Book Antiqua"/>
          <w:b/>
          <w:sz w:val="20"/>
          <w:szCs w:val="20"/>
          <w:lang w:eastAsia="en-US"/>
        </w:rPr>
        <w:t>.</w:t>
      </w:r>
      <w:r w:rsidRPr="00482D23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 Wykonawca zobowiązany jest do  dostarczenia </w:t>
      </w:r>
      <w:r w:rsidRPr="00482D23">
        <w:rPr>
          <w:rFonts w:ascii="Book Antiqua" w:hAnsi="Book Antiqua"/>
          <w:sz w:val="20"/>
          <w:szCs w:val="20"/>
          <w:u w:val="single"/>
        </w:rPr>
        <w:t>stołów koktajlowych</w:t>
      </w:r>
      <w:r w:rsidRPr="00482D23">
        <w:rPr>
          <w:rFonts w:ascii="Book Antiqua" w:hAnsi="Book Antiqua"/>
          <w:sz w:val="20"/>
          <w:szCs w:val="20"/>
        </w:rPr>
        <w:t xml:space="preserve"> w ilości odpowiedniej do liczby gości,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Zamawiający dysponuje własnymi krzesłami i stołami do wyłożenia posiłków,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Zamawiający wymaga, by stoły ustawione były 1 dzień przed uroczystością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Wykonawca powinien zapewnić wszelkie detale potrzebne do właściwego podania                            i skonsumowania posiłków takie jak obrusy (z materiału – nie papierowe ), papierowe serwetki, korkociągi do wina</w:t>
      </w:r>
      <w:r w:rsidR="00C90512" w:rsidRPr="00482D23">
        <w:rPr>
          <w:rFonts w:ascii="Book Antiqua" w:hAnsi="Book Antiqua"/>
          <w:sz w:val="20"/>
          <w:szCs w:val="20"/>
        </w:rPr>
        <w:t xml:space="preserve">, kieliszki do wina </w:t>
      </w:r>
      <w:r w:rsidRPr="00482D23">
        <w:rPr>
          <w:rFonts w:ascii="Book Antiqua" w:hAnsi="Book Antiqua"/>
          <w:sz w:val="20"/>
          <w:szCs w:val="20"/>
        </w:rPr>
        <w:t xml:space="preserve"> i dekoracje.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Wykonawca zobowiązany jest do przygotowania stołów, nakrycia ich obrusami                                       i udekorowania.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Wykonawca stawi się w miejscu realizacji zamówienia minimum 1,5 godziny przed planowaną godziną rozpoczęcia uroczystości. </w:t>
      </w:r>
    </w:p>
    <w:p w:rsidR="00F70E80" w:rsidRPr="00482D23" w:rsidRDefault="00F70E80" w:rsidP="00C90512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>3.</w:t>
      </w:r>
      <w:r w:rsidR="009A3743" w:rsidRPr="00482D23">
        <w:rPr>
          <w:rFonts w:ascii="Book Antiqua" w:hAnsi="Book Antiqua"/>
          <w:b/>
          <w:sz w:val="20"/>
          <w:szCs w:val="20"/>
          <w:lang w:eastAsia="en-US"/>
        </w:rPr>
        <w:t>5</w:t>
      </w:r>
      <w:r w:rsidRPr="00482D23">
        <w:rPr>
          <w:rFonts w:ascii="Book Antiqua" w:hAnsi="Book Antiqua"/>
          <w:b/>
          <w:sz w:val="20"/>
          <w:szCs w:val="20"/>
          <w:lang w:eastAsia="en-US"/>
        </w:rPr>
        <w:t>.</w:t>
      </w:r>
      <w:r w:rsidRPr="00482D23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F70E80" w:rsidRPr="00482D23" w:rsidRDefault="00F70E80" w:rsidP="00C905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F70E80" w:rsidRPr="00482D23" w:rsidRDefault="00F70E80" w:rsidP="00C905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obrusy będą czyste, nieuszkodzone i wyprasowane.</w:t>
      </w:r>
    </w:p>
    <w:p w:rsidR="00F70E80" w:rsidRPr="00482D23" w:rsidRDefault="00F70E80" w:rsidP="00C905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F70E80" w:rsidRPr="00482D23" w:rsidRDefault="00F70E80" w:rsidP="00C905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uprzątnięcie stołów.</w:t>
      </w:r>
    </w:p>
    <w:p w:rsidR="00F70E80" w:rsidRPr="00482D23" w:rsidRDefault="00F70E80" w:rsidP="00C90512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>3.</w:t>
      </w:r>
      <w:r w:rsidR="009A3743" w:rsidRPr="00482D23">
        <w:rPr>
          <w:rFonts w:ascii="Book Antiqua" w:hAnsi="Book Antiqua"/>
          <w:b/>
          <w:sz w:val="20"/>
          <w:szCs w:val="20"/>
          <w:lang w:eastAsia="en-US"/>
        </w:rPr>
        <w:t>6</w:t>
      </w:r>
      <w:r w:rsidRPr="00482D23">
        <w:rPr>
          <w:rFonts w:ascii="Book Antiqua" w:hAnsi="Book Antiqua"/>
          <w:b/>
          <w:sz w:val="20"/>
          <w:szCs w:val="20"/>
          <w:lang w:eastAsia="en-US"/>
        </w:rPr>
        <w:t>.</w:t>
      </w:r>
      <w:r w:rsidRPr="00482D23"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F70E80" w:rsidRPr="00482D23" w:rsidRDefault="00F70E80" w:rsidP="00C90512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(Dz.U.2015.594 tekst jednolity);</w:t>
      </w:r>
    </w:p>
    <w:p w:rsidR="00F70E80" w:rsidRPr="00482D23" w:rsidRDefault="00F70E80" w:rsidP="00C90512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 w:rsidRPr="00482D23">
        <w:rPr>
          <w:rFonts w:ascii="Book Antiqua" w:hAnsi="Book Antiqua"/>
          <w:sz w:val="20"/>
          <w:szCs w:val="20"/>
        </w:rPr>
        <w:t>PPoż.</w:t>
      </w:r>
      <w:proofErr w:type="spellEnd"/>
      <w:r w:rsidRPr="00482D23">
        <w:rPr>
          <w:rFonts w:ascii="Book Antiqua" w:hAnsi="Book Antiqua"/>
          <w:sz w:val="20"/>
          <w:szCs w:val="20"/>
        </w:rPr>
        <w:t>,</w:t>
      </w:r>
    </w:p>
    <w:p w:rsidR="00F70E80" w:rsidRPr="00482D23" w:rsidRDefault="00F70E80" w:rsidP="00C90512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F70E80" w:rsidRPr="00482D23" w:rsidRDefault="00F70E80" w:rsidP="00C90512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C90512" w:rsidRPr="00482D23" w:rsidRDefault="00F70E80" w:rsidP="00C90512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>3.</w:t>
      </w:r>
      <w:r w:rsidR="009A3743" w:rsidRPr="00482D23">
        <w:rPr>
          <w:rFonts w:ascii="Book Antiqua" w:hAnsi="Book Antiqua"/>
          <w:b/>
          <w:sz w:val="20"/>
          <w:szCs w:val="20"/>
        </w:rPr>
        <w:t>7</w:t>
      </w:r>
      <w:r w:rsidRPr="00482D23">
        <w:rPr>
          <w:rFonts w:ascii="Book Antiqua" w:hAnsi="Book Antiqua"/>
          <w:b/>
          <w:sz w:val="20"/>
          <w:szCs w:val="20"/>
        </w:rPr>
        <w:t>.</w:t>
      </w:r>
      <w:r w:rsidRPr="00482D23">
        <w:rPr>
          <w:rFonts w:ascii="Book Antiqua" w:hAnsi="Book Antiqua"/>
          <w:sz w:val="20"/>
          <w:szCs w:val="20"/>
        </w:rPr>
        <w:t xml:space="preserve"> </w:t>
      </w:r>
      <w:r w:rsidR="00C90512" w:rsidRPr="00482D23">
        <w:rPr>
          <w:rFonts w:ascii="Book Antiqua" w:hAnsi="Book Antiqua"/>
          <w:sz w:val="20"/>
          <w:szCs w:val="20"/>
        </w:rPr>
        <w:t>Podane w treści zapytania ofertowego daty planowanych uroczystości są orientacyjne. Ostateczne terminy realizacji poszczególnych uroczystości zostaną podane Wykonawcy</w:t>
      </w:r>
      <w:r w:rsidR="002A0236" w:rsidRPr="00482D23">
        <w:rPr>
          <w:sz w:val="20"/>
          <w:szCs w:val="20"/>
        </w:rPr>
        <w:t xml:space="preserve"> </w:t>
      </w:r>
      <w:r w:rsidR="002A0236" w:rsidRPr="00482D23">
        <w:rPr>
          <w:rFonts w:ascii="Book Antiqua" w:hAnsi="Book Antiqua"/>
          <w:sz w:val="20"/>
          <w:szCs w:val="20"/>
        </w:rPr>
        <w:t>drogą elektroniczną</w:t>
      </w:r>
      <w:r w:rsidR="00C90512" w:rsidRPr="00482D23">
        <w:rPr>
          <w:rFonts w:ascii="Book Antiqua" w:hAnsi="Book Antiqua"/>
          <w:sz w:val="20"/>
          <w:szCs w:val="20"/>
        </w:rPr>
        <w:t xml:space="preserve"> nie później niż 2 tygodnie przed terminem rozpoczęcia uroczystości. </w:t>
      </w:r>
    </w:p>
    <w:p w:rsidR="00F70E80" w:rsidRPr="00482D23" w:rsidRDefault="00F70E80" w:rsidP="00F70E80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F70E80" w:rsidRDefault="00F70E80" w:rsidP="00047541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3.</w:t>
      </w:r>
      <w:r w:rsidR="009A3743" w:rsidRPr="00482D23">
        <w:rPr>
          <w:rFonts w:ascii="Book Antiqua" w:eastAsia="Times New Roman" w:hAnsi="Book Antiqua"/>
          <w:b/>
          <w:sz w:val="20"/>
          <w:szCs w:val="20"/>
        </w:rPr>
        <w:t>8</w:t>
      </w:r>
      <w:r w:rsidRPr="00482D23">
        <w:rPr>
          <w:rFonts w:ascii="Book Antiqua" w:eastAsia="Times New Roman" w:hAnsi="Book Antiqua"/>
          <w:b/>
          <w:sz w:val="20"/>
          <w:szCs w:val="20"/>
        </w:rPr>
        <w:t>.</w:t>
      </w:r>
      <w:r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="00C90512" w:rsidRPr="00482D23">
        <w:rPr>
          <w:rFonts w:ascii="Book Antiqua" w:eastAsia="Times New Roman" w:hAnsi="Book Antiqua"/>
          <w:sz w:val="20"/>
          <w:szCs w:val="20"/>
        </w:rPr>
        <w:t>Podan</w:t>
      </w:r>
      <w:r w:rsidR="002A0236" w:rsidRPr="00482D23">
        <w:rPr>
          <w:rFonts w:ascii="Book Antiqua" w:eastAsia="Times New Roman" w:hAnsi="Book Antiqua"/>
          <w:sz w:val="20"/>
          <w:szCs w:val="20"/>
        </w:rPr>
        <w:t>a</w:t>
      </w:r>
      <w:r w:rsidR="00C90512" w:rsidRPr="00482D23">
        <w:rPr>
          <w:rFonts w:ascii="Book Antiqua" w:eastAsia="Times New Roman" w:hAnsi="Book Antiqua"/>
          <w:sz w:val="20"/>
          <w:szCs w:val="20"/>
        </w:rPr>
        <w:t xml:space="preserve"> w treści zapytania ofertowego</w:t>
      </w:r>
      <w:r w:rsidR="002A0236"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="00C90512" w:rsidRPr="00482D23">
        <w:rPr>
          <w:rFonts w:ascii="Book Antiqua" w:hAnsi="Book Antiqua"/>
          <w:sz w:val="20"/>
          <w:szCs w:val="20"/>
        </w:rPr>
        <w:t>liczba gości</w:t>
      </w:r>
      <w:r w:rsidR="002A0236" w:rsidRPr="00482D23">
        <w:rPr>
          <w:rFonts w:ascii="Book Antiqua" w:hAnsi="Book Antiqua"/>
          <w:sz w:val="20"/>
          <w:szCs w:val="20"/>
        </w:rPr>
        <w:t xml:space="preserve"> przy poszczególnych uroczystościach jest</w:t>
      </w:r>
      <w:r w:rsidR="00C90512" w:rsidRPr="00482D23">
        <w:rPr>
          <w:rFonts w:ascii="Book Antiqua" w:hAnsi="Book Antiqua"/>
          <w:sz w:val="20"/>
          <w:szCs w:val="20"/>
        </w:rPr>
        <w:t xml:space="preserve"> </w:t>
      </w:r>
      <w:r w:rsidR="002A0236" w:rsidRPr="00482D23">
        <w:rPr>
          <w:rFonts w:ascii="Book Antiqua" w:hAnsi="Book Antiqua"/>
          <w:sz w:val="20"/>
          <w:szCs w:val="20"/>
        </w:rPr>
        <w:t xml:space="preserve">wartością </w:t>
      </w:r>
      <w:r w:rsidR="00C90512" w:rsidRPr="00482D23">
        <w:rPr>
          <w:rFonts w:ascii="Book Antiqua" w:hAnsi="Book Antiqua"/>
          <w:sz w:val="20"/>
          <w:szCs w:val="20"/>
        </w:rPr>
        <w:t>szacunkow</w:t>
      </w:r>
      <w:r w:rsidR="002A0236" w:rsidRPr="00482D23">
        <w:rPr>
          <w:rFonts w:ascii="Book Antiqua" w:hAnsi="Book Antiqua"/>
          <w:sz w:val="20"/>
          <w:szCs w:val="20"/>
        </w:rPr>
        <w:t xml:space="preserve">ą. </w:t>
      </w:r>
      <w:r w:rsidR="00C90512" w:rsidRPr="00482D23">
        <w:rPr>
          <w:rFonts w:ascii="Book Antiqua" w:hAnsi="Book Antiqua"/>
          <w:sz w:val="20"/>
          <w:szCs w:val="20"/>
        </w:rPr>
        <w:t xml:space="preserve">Zamawiający zastrzega sobie prawo do zmniejszenia lub zwiększenia liczby uczestników. Ostateczna liczba uczestników zostanie podana Wykonawcy  drogą elektroniczną nie później  niż  </w:t>
      </w:r>
      <w:r w:rsidR="002A0236" w:rsidRPr="00482D23">
        <w:rPr>
          <w:rFonts w:ascii="Book Antiqua" w:hAnsi="Book Antiqua"/>
          <w:sz w:val="20"/>
          <w:szCs w:val="20"/>
        </w:rPr>
        <w:t>4</w:t>
      </w:r>
      <w:r w:rsidR="00C90512" w:rsidRPr="00482D23">
        <w:rPr>
          <w:rFonts w:ascii="Book Antiqua" w:hAnsi="Book Antiqua"/>
          <w:sz w:val="20"/>
          <w:szCs w:val="20"/>
        </w:rPr>
        <w:t xml:space="preserve"> dni przed terminem rozpoczęcia uroczystości.</w:t>
      </w:r>
    </w:p>
    <w:p w:rsidR="00482D23" w:rsidRDefault="00482D23" w:rsidP="00047541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482D23" w:rsidRPr="00482D23" w:rsidRDefault="00482D23" w:rsidP="00047541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>3.9.</w:t>
      </w:r>
      <w:r>
        <w:rPr>
          <w:rFonts w:ascii="Book Antiqua" w:hAnsi="Book Antiqua"/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Zamawiający  zastrzega sobie prawo zmniejszenia lub zwiększenia wartości zamówienia o 30%. W przypadku zmniejszenia wartości zamówienia, Wykonawca nie będzie rościł sobi</w:t>
      </w:r>
      <w:r>
        <w:rPr>
          <w:rFonts w:ascii="Book Antiqua" w:hAnsi="Book Antiqua"/>
          <w:sz w:val="20"/>
          <w:szCs w:val="20"/>
        </w:rPr>
        <w:t xml:space="preserve">e żadnych praw z tego tytułu,  </w:t>
      </w:r>
      <w:r w:rsidRPr="00482D23">
        <w:rPr>
          <w:rFonts w:ascii="Book Antiqua" w:hAnsi="Book Antiqua"/>
          <w:sz w:val="20"/>
          <w:szCs w:val="20"/>
        </w:rPr>
        <w:t>w szczególności w zakresie zmniejszenia wynagrodzenia.</w:t>
      </w:r>
    </w:p>
    <w:p w:rsidR="00F70E80" w:rsidRDefault="00F70E80" w:rsidP="00F70E80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4</w:t>
      </w:r>
      <w:r w:rsidRPr="00482D23">
        <w:rPr>
          <w:rFonts w:ascii="Book Antiqua" w:eastAsia="Times New Roman" w:hAnsi="Book Antiqua"/>
          <w:sz w:val="20"/>
          <w:szCs w:val="20"/>
        </w:rPr>
        <w:t xml:space="preserve">. </w:t>
      </w:r>
      <w:r w:rsidRPr="00482D23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6C4A9E" w:rsidRPr="00482D23">
        <w:rPr>
          <w:rFonts w:ascii="Book Antiqua" w:eastAsia="Times New Roman" w:hAnsi="Book Antiqua"/>
          <w:sz w:val="20"/>
          <w:szCs w:val="20"/>
        </w:rPr>
        <w:t>miesiąc</w:t>
      </w:r>
      <w:r w:rsidR="006C4A9E" w:rsidRPr="00482D23">
        <w:rPr>
          <w:rFonts w:ascii="Book Antiqua" w:eastAsia="Times New Roman" w:hAnsi="Book Antiqua"/>
          <w:b/>
          <w:sz w:val="20"/>
          <w:szCs w:val="20"/>
        </w:rPr>
        <w:t xml:space="preserve"> </w:t>
      </w:r>
      <w:r w:rsidR="008241C9" w:rsidRPr="00482D23">
        <w:rPr>
          <w:rFonts w:ascii="Book Antiqua" w:eastAsia="Times New Roman" w:hAnsi="Book Antiqua"/>
          <w:sz w:val="20"/>
          <w:szCs w:val="20"/>
        </w:rPr>
        <w:t>kwiecień</w:t>
      </w:r>
      <w:r w:rsidR="006C4A9E" w:rsidRPr="00482D23">
        <w:rPr>
          <w:rFonts w:ascii="Book Antiqua" w:eastAsia="Times New Roman" w:hAnsi="Book Antiqua"/>
          <w:sz w:val="20"/>
          <w:szCs w:val="20"/>
        </w:rPr>
        <w:t xml:space="preserve"> 2017 </w:t>
      </w:r>
      <w:r w:rsidR="008241C9" w:rsidRPr="00482D23">
        <w:rPr>
          <w:rFonts w:ascii="Book Antiqua" w:eastAsia="Times New Roman" w:hAnsi="Book Antiqua"/>
          <w:sz w:val="20"/>
          <w:szCs w:val="20"/>
        </w:rPr>
        <w:t>,</w:t>
      </w:r>
      <w:r w:rsidR="006C4A9E" w:rsidRPr="00482D23">
        <w:rPr>
          <w:rFonts w:ascii="Book Antiqua" w:eastAsia="Times New Roman" w:hAnsi="Book Antiqua"/>
          <w:sz w:val="20"/>
          <w:szCs w:val="20"/>
        </w:rPr>
        <w:t xml:space="preserve"> miesiąc</w:t>
      </w:r>
      <w:r w:rsidR="008241C9" w:rsidRPr="00482D23">
        <w:rPr>
          <w:rFonts w:ascii="Book Antiqua" w:eastAsia="Times New Roman" w:hAnsi="Book Antiqua"/>
          <w:sz w:val="20"/>
          <w:szCs w:val="20"/>
        </w:rPr>
        <w:t xml:space="preserve"> październik</w:t>
      </w:r>
      <w:r w:rsidR="006C4A9E" w:rsidRPr="00482D23">
        <w:rPr>
          <w:rFonts w:ascii="Book Antiqua" w:eastAsia="Times New Roman" w:hAnsi="Book Antiqua"/>
          <w:sz w:val="20"/>
          <w:szCs w:val="20"/>
        </w:rPr>
        <w:t xml:space="preserve"> 2017</w:t>
      </w:r>
      <w:r w:rsidR="008241C9" w:rsidRPr="00482D23">
        <w:rPr>
          <w:rFonts w:ascii="Book Antiqua" w:eastAsia="Times New Roman" w:hAnsi="Book Antiqua"/>
          <w:sz w:val="20"/>
          <w:szCs w:val="20"/>
        </w:rPr>
        <w:t xml:space="preserve">, </w:t>
      </w:r>
      <w:r w:rsidR="006C4A9E" w:rsidRPr="00482D23">
        <w:rPr>
          <w:rFonts w:ascii="Book Antiqua" w:eastAsia="Times New Roman" w:hAnsi="Book Antiqua"/>
          <w:sz w:val="20"/>
          <w:szCs w:val="20"/>
        </w:rPr>
        <w:t xml:space="preserve">miesiąc </w:t>
      </w:r>
      <w:r w:rsidR="008241C9" w:rsidRPr="00482D23">
        <w:rPr>
          <w:rFonts w:ascii="Book Antiqua" w:eastAsia="Times New Roman" w:hAnsi="Book Antiqua"/>
          <w:sz w:val="20"/>
          <w:szCs w:val="20"/>
        </w:rPr>
        <w:t>listopad</w:t>
      </w:r>
      <w:r w:rsidR="006C4A9E" w:rsidRPr="00482D23">
        <w:rPr>
          <w:rFonts w:ascii="Book Antiqua" w:eastAsia="Times New Roman" w:hAnsi="Book Antiqua"/>
          <w:sz w:val="20"/>
          <w:szCs w:val="20"/>
        </w:rPr>
        <w:t xml:space="preserve"> 2017</w:t>
      </w:r>
      <w:r w:rsidR="008241C9" w:rsidRPr="00482D23">
        <w:rPr>
          <w:rFonts w:ascii="Book Antiqua" w:eastAsia="Times New Roman" w:hAnsi="Book Antiqua"/>
          <w:sz w:val="20"/>
          <w:szCs w:val="20"/>
        </w:rPr>
        <w:t xml:space="preserve">, </w:t>
      </w:r>
      <w:r w:rsidR="006C4A9E" w:rsidRPr="00482D23">
        <w:rPr>
          <w:rFonts w:ascii="Book Antiqua" w:eastAsia="Times New Roman" w:hAnsi="Book Antiqua"/>
          <w:sz w:val="20"/>
          <w:szCs w:val="20"/>
        </w:rPr>
        <w:t xml:space="preserve">miesiąc </w:t>
      </w:r>
      <w:r w:rsidR="008241C9" w:rsidRPr="00482D23">
        <w:rPr>
          <w:rFonts w:ascii="Book Antiqua" w:eastAsia="Times New Roman" w:hAnsi="Book Antiqua"/>
          <w:sz w:val="20"/>
          <w:szCs w:val="20"/>
        </w:rPr>
        <w:t xml:space="preserve">grudzień 2017 </w:t>
      </w:r>
      <w:r w:rsidRPr="00482D23">
        <w:rPr>
          <w:rFonts w:ascii="Book Antiqua" w:eastAsia="Times New Roman" w:hAnsi="Book Antiqua"/>
          <w:sz w:val="20"/>
          <w:szCs w:val="20"/>
        </w:rPr>
        <w:t>r.</w:t>
      </w:r>
    </w:p>
    <w:p w:rsidR="00482D23" w:rsidRPr="00482D23" w:rsidRDefault="00482D23" w:rsidP="00F70E80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F70E80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5.</w:t>
      </w:r>
      <w:r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Pr="00482D23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F70E80" w:rsidRPr="00482D23" w:rsidRDefault="00F70E80" w:rsidP="00F70E80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482D23" w:rsidRDefault="00482D23" w:rsidP="00F70E80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482D23" w:rsidRDefault="00482D23" w:rsidP="00F70E80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F70E80" w:rsidRPr="00482D23" w:rsidRDefault="00F70E80" w:rsidP="00F70E80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F70E80" w:rsidRPr="00482D23" w:rsidRDefault="00F70E80" w:rsidP="00F70E80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F70E80" w:rsidRPr="00482D23" w:rsidRDefault="00F70E80" w:rsidP="00F70E80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a)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F70E80" w:rsidRPr="00482D23" w:rsidRDefault="00F70E80" w:rsidP="00F70E80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b)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047541" w:rsidRPr="00482D23" w:rsidRDefault="00F70E80" w:rsidP="00047541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6.2.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047541" w:rsidRPr="00482D23" w:rsidTr="005829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047541" w:rsidRPr="00482D23" w:rsidTr="005829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50%</w:t>
            </w:r>
          </w:p>
        </w:tc>
      </w:tr>
      <w:tr w:rsidR="00047541" w:rsidRPr="00482D23" w:rsidTr="005829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Estetyka podania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25%</w:t>
            </w:r>
          </w:p>
        </w:tc>
      </w:tr>
      <w:tr w:rsidR="00047541" w:rsidRPr="00482D23" w:rsidTr="005829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3.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25%</w:t>
            </w:r>
          </w:p>
        </w:tc>
      </w:tr>
      <w:tr w:rsidR="00047541" w:rsidRPr="00482D23" w:rsidTr="00582995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047541" w:rsidRPr="00482D23" w:rsidRDefault="00047541" w:rsidP="00047541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047541" w:rsidRPr="00482D23" w:rsidRDefault="00047541" w:rsidP="00047541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 w:rsidRPr="00482D23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50%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482D23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 w:rsidRPr="00482D23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047541" w:rsidRPr="00482D23" w:rsidRDefault="00047541" w:rsidP="00047541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50 pkt.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sz w:val="20"/>
          <w:szCs w:val="20"/>
          <w:lang w:eastAsia="en-US"/>
        </w:rPr>
        <w:t>dla kryterium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„estetyka podania”: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047541" w:rsidRPr="00482D23" w:rsidRDefault="00047541" w:rsidP="00047541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Ocena estetyki podania zostanie dokonana </w:t>
      </w:r>
      <w:r w:rsidRPr="00482D23">
        <w:rPr>
          <w:rFonts w:ascii="Book Antiqua" w:hAnsi="Book Antiqua" w:cs="Century Gothic"/>
          <w:sz w:val="20"/>
          <w:szCs w:val="20"/>
        </w:rPr>
        <w:t>indywidualnie przez każdego członka komisji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na podstawie dołączonych do oferty </w:t>
      </w:r>
      <w:r w:rsidR="009A3743" w:rsidRPr="00482D23">
        <w:rPr>
          <w:rFonts w:ascii="Book Antiqua" w:hAnsi="Book Antiqua" w:cs="Century Gothic"/>
          <w:sz w:val="20"/>
          <w:szCs w:val="20"/>
          <w:lang w:eastAsia="en-US"/>
        </w:rPr>
        <w:t xml:space="preserve">przykładowych </w:t>
      </w: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zdjęć potraw</w:t>
      </w:r>
      <w:r w:rsidR="009A3743"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( minimum 3 zdjęcia)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.</w:t>
      </w:r>
      <w:r w:rsidRPr="00482D23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Na wyżej wymienionych zdjęciach widoczne muszą być przede wszystkim: sposób serwowania potraw, sposób nakrycia</w:t>
      </w:r>
      <w:r w:rsidR="0021520D"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i dekoracje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. Portfolio musi zawierać oświadczenie, że zamieszczone zdjęcia przedstawiają realizacje własne Wykonawcy.</w:t>
      </w:r>
    </w:p>
    <w:p w:rsidR="00047541" w:rsidRPr="00482D23" w:rsidRDefault="00047541" w:rsidP="00047541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FF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u w:val="single"/>
          <w:lang w:eastAsia="en-US"/>
        </w:rPr>
        <w:t>Brak dołączonych do oferty</w:t>
      </w:r>
      <w:r w:rsidR="009A3743" w:rsidRPr="00482D23">
        <w:rPr>
          <w:rFonts w:ascii="Book Antiqua" w:hAnsi="Book Antiqua" w:cs="Century Gothic"/>
          <w:sz w:val="20"/>
          <w:szCs w:val="20"/>
          <w:u w:val="single"/>
          <w:lang w:eastAsia="en-US"/>
        </w:rPr>
        <w:t xml:space="preserve"> min. 3</w:t>
      </w:r>
      <w:r w:rsidRPr="00482D23">
        <w:rPr>
          <w:rFonts w:ascii="Book Antiqua" w:hAnsi="Book Antiqua" w:cs="Century Gothic"/>
          <w:sz w:val="20"/>
          <w:szCs w:val="20"/>
          <w:u w:val="single"/>
          <w:lang w:eastAsia="en-US"/>
        </w:rPr>
        <w:t xml:space="preserve"> zdjęć potraw skutkuje odrzuceniem oferty Wykonawcy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.</w:t>
      </w:r>
      <w:r w:rsidRPr="00482D23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Członkowie komisji będą oceniali następujące cechy :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a)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ab/>
        <w:t>estetyka podania: 1-10 pkt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 25 pkt.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Obliczenie ilości punktów za ocenę estetyki podania zostanie obliczona wg wzoru: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482D23">
        <w:rPr>
          <w:rFonts w:ascii="Book Antiqua" w:hAnsi="Book Antiqua" w:cs="Book Antiqua"/>
          <w:sz w:val="20"/>
          <w:szCs w:val="20"/>
        </w:rPr>
        <w:t xml:space="preserve">=    </w:t>
      </w:r>
      <w:r w:rsidRPr="00482D23">
        <w:rPr>
          <w:rFonts w:ascii="Book Antiqua" w:hAnsi="Book Antiqua" w:cs="Book Antiqua"/>
          <w:sz w:val="20"/>
          <w:szCs w:val="20"/>
          <w:u w:val="single"/>
        </w:rPr>
        <w:t xml:space="preserve">  </w:t>
      </w:r>
      <w:proofErr w:type="spellStart"/>
      <w:r w:rsidRPr="00482D23">
        <w:rPr>
          <w:rFonts w:ascii="Book Antiqua" w:hAnsi="Book Antiqua" w:cs="Book Antiqua"/>
          <w:sz w:val="20"/>
          <w:szCs w:val="20"/>
          <w:u w:val="single"/>
        </w:rPr>
        <w:t>E</w:t>
      </w:r>
      <w:r w:rsidRPr="00482D23">
        <w:rPr>
          <w:rFonts w:ascii="Book Antiqua" w:hAnsi="Book Antiqua" w:cs="Book Antiqua"/>
          <w:sz w:val="20"/>
          <w:szCs w:val="20"/>
          <w:u w:val="single"/>
          <w:vertAlign w:val="subscript"/>
        </w:rPr>
        <w:t>b</w:t>
      </w:r>
      <w:proofErr w:type="spellEnd"/>
      <w:r w:rsidRPr="00482D23">
        <w:rPr>
          <w:rFonts w:ascii="Book Antiqua" w:hAnsi="Book Antiqua" w:cs="Book Antiqua"/>
          <w:sz w:val="20"/>
          <w:szCs w:val="20"/>
          <w:u w:val="single"/>
        </w:rPr>
        <w:t xml:space="preserve">    </w:t>
      </w:r>
      <w:r w:rsidRPr="00482D23">
        <w:rPr>
          <w:rFonts w:ascii="Book Antiqua" w:hAnsi="Book Antiqua" w:cs="Book Antiqua"/>
          <w:sz w:val="20"/>
          <w:szCs w:val="20"/>
        </w:rPr>
        <w:t>x 100 x 25%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ab/>
        <w:t>E</w:t>
      </w:r>
      <w:r w:rsidRPr="00482D23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482D23">
        <w:rPr>
          <w:rFonts w:ascii="Book Antiqua" w:hAnsi="Book Antiqua" w:cs="Book Antiqua"/>
          <w:sz w:val="20"/>
          <w:szCs w:val="20"/>
        </w:rPr>
        <w:t xml:space="preserve">     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                     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E</w:t>
      </w:r>
      <w:r w:rsidRPr="00482D23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482D23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482D23">
        <w:rPr>
          <w:rFonts w:ascii="Book Antiqua" w:hAnsi="Book Antiqua" w:cs="Century Gothic"/>
          <w:sz w:val="20"/>
          <w:szCs w:val="20"/>
        </w:rPr>
        <w:t xml:space="preserve"> – suma punktów badanej oferty (średnia arytmetyczna z ocen przyznanych przez członków komisji)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482D23">
        <w:rPr>
          <w:rFonts w:ascii="Book Antiqua" w:hAnsi="Book Antiqua" w:cs="Century Gothic"/>
          <w:sz w:val="20"/>
          <w:szCs w:val="20"/>
        </w:rPr>
        <w:t xml:space="preserve"> – najwyższa suma punktów spośród ważnych ofert 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dla kryterium </w:t>
      </w: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„ocena składu menu”: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Ocena składu menu zostanie dokonana indywidualnie przez każdego członka komisji na podstawie dołączon</w:t>
      </w:r>
      <w:r w:rsidR="009A3743" w:rsidRPr="00482D23">
        <w:rPr>
          <w:rFonts w:ascii="Book Antiqua" w:hAnsi="Book Antiqua" w:cs="Century Gothic"/>
          <w:sz w:val="20"/>
          <w:szCs w:val="20"/>
        </w:rPr>
        <w:t>ych</w:t>
      </w:r>
      <w:r w:rsidRPr="00482D23">
        <w:rPr>
          <w:rFonts w:ascii="Book Antiqua" w:hAnsi="Book Antiqua" w:cs="Century Gothic"/>
          <w:sz w:val="20"/>
          <w:szCs w:val="20"/>
        </w:rPr>
        <w:t xml:space="preserve"> do oferty propozycji składu menu </w:t>
      </w:r>
      <w:r w:rsidR="009A3743" w:rsidRPr="00B13D79">
        <w:rPr>
          <w:rFonts w:ascii="Book Antiqua" w:hAnsi="Book Antiqua" w:cs="Century Gothic"/>
          <w:sz w:val="20"/>
          <w:szCs w:val="20"/>
          <w:u w:val="single"/>
        </w:rPr>
        <w:t>dla każdej</w:t>
      </w:r>
      <w:r w:rsidR="009A3743" w:rsidRPr="00482D23">
        <w:rPr>
          <w:rFonts w:ascii="Book Antiqua" w:hAnsi="Book Antiqua" w:cs="Century Gothic"/>
          <w:sz w:val="20"/>
          <w:szCs w:val="20"/>
        </w:rPr>
        <w:t xml:space="preserve"> z wymienionych w pkt. 3.1. uroczystości </w:t>
      </w:r>
      <w:r w:rsidRPr="00482D23">
        <w:rPr>
          <w:rFonts w:ascii="Book Antiqua" w:hAnsi="Book Antiqua" w:cs="Century Gothic"/>
          <w:sz w:val="20"/>
          <w:szCs w:val="20"/>
        </w:rPr>
        <w:t xml:space="preserve">z zastrzeżeniem ilości i rodzaju posiłków określonych w </w:t>
      </w:r>
      <w:bookmarkStart w:id="0" w:name="_GoBack"/>
      <w:bookmarkEnd w:id="0"/>
      <w:r w:rsidRPr="00482D23">
        <w:rPr>
          <w:rFonts w:ascii="Book Antiqua" w:hAnsi="Book Antiqua" w:cs="Century Gothic"/>
          <w:sz w:val="20"/>
          <w:szCs w:val="20"/>
        </w:rPr>
        <w:t>treści zapytania ofertowego</w:t>
      </w:r>
      <w:r w:rsidR="009A3743" w:rsidRPr="00482D23">
        <w:rPr>
          <w:rFonts w:ascii="Book Antiqua" w:hAnsi="Book Antiqua" w:cs="Century Gothic"/>
          <w:sz w:val="20"/>
          <w:szCs w:val="20"/>
        </w:rPr>
        <w:t xml:space="preserve"> ( pkt. 3.3.)</w:t>
      </w:r>
      <w:r w:rsidRPr="00482D23">
        <w:rPr>
          <w:rFonts w:ascii="Book Antiqua" w:hAnsi="Book Antiqua" w:cs="Century Gothic"/>
          <w:sz w:val="20"/>
          <w:szCs w:val="20"/>
        </w:rPr>
        <w:t xml:space="preserve">. 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  <w:u w:val="single"/>
        </w:rPr>
        <w:t>Brak dołączon</w:t>
      </w:r>
      <w:r w:rsidR="009A3743" w:rsidRPr="00482D23">
        <w:rPr>
          <w:rFonts w:ascii="Book Antiqua" w:hAnsi="Book Antiqua" w:cs="Century Gothic"/>
          <w:sz w:val="20"/>
          <w:szCs w:val="20"/>
          <w:u w:val="single"/>
        </w:rPr>
        <w:t>ych</w:t>
      </w:r>
      <w:r w:rsidRPr="00482D23">
        <w:rPr>
          <w:rFonts w:ascii="Book Antiqua" w:hAnsi="Book Antiqua" w:cs="Century Gothic"/>
          <w:sz w:val="20"/>
          <w:szCs w:val="20"/>
          <w:u w:val="single"/>
        </w:rPr>
        <w:t xml:space="preserve"> do oferty propozycji składu menu</w:t>
      </w:r>
      <w:r w:rsidR="009A3743" w:rsidRPr="00482D23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u w:val="single"/>
        </w:rPr>
        <w:t>skutkuje odrzuceniem oferty Wykonawcy</w:t>
      </w:r>
      <w:r w:rsidRPr="00482D23">
        <w:rPr>
          <w:rFonts w:ascii="Book Antiqua" w:hAnsi="Book Antiqua" w:cs="Century Gothic"/>
          <w:sz w:val="20"/>
          <w:szCs w:val="20"/>
        </w:rPr>
        <w:t xml:space="preserve">. 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 xml:space="preserve">a) </w:t>
      </w:r>
      <w:r w:rsidR="006F3F43">
        <w:rPr>
          <w:rFonts w:ascii="Book Antiqua" w:hAnsi="Book Antiqua" w:cs="Century Gothic"/>
          <w:sz w:val="20"/>
          <w:szCs w:val="20"/>
        </w:rPr>
        <w:t>ocena składu menu</w:t>
      </w:r>
      <w:r w:rsidRPr="00482D23">
        <w:rPr>
          <w:rFonts w:ascii="Book Antiqua" w:hAnsi="Book Antiqua" w:cs="Century Gothic"/>
          <w:sz w:val="20"/>
          <w:szCs w:val="20"/>
        </w:rPr>
        <w:t>: 1-10 pkt</w:t>
      </w:r>
    </w:p>
    <w:p w:rsidR="00047541" w:rsidRPr="00482D23" w:rsidRDefault="00047541" w:rsidP="0004754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47541" w:rsidRPr="00482D23" w:rsidRDefault="00047541" w:rsidP="006512C3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25 pkt.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Obliczenie ilości punktów za ocenę składu menu zostanie obliczona wg wzoru:</w:t>
      </w:r>
    </w:p>
    <w:p w:rsidR="00047541" w:rsidRPr="00482D23" w:rsidRDefault="00047541" w:rsidP="0004754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482D23"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 w:rsidRPr="00482D23">
        <w:rPr>
          <w:rFonts w:ascii="Book Antiqua" w:hAnsi="Book Antiqua" w:cs="Century Gothic"/>
          <w:sz w:val="20"/>
          <w:szCs w:val="20"/>
        </w:rPr>
        <w:t xml:space="preserve">=    </w:t>
      </w:r>
      <w:r w:rsidRPr="00482D23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 w:rsidRPr="00482D23">
        <w:rPr>
          <w:rFonts w:ascii="Book Antiqua" w:hAnsi="Book Antiqua" w:cs="Century Gothic"/>
          <w:sz w:val="20"/>
          <w:szCs w:val="20"/>
          <w:u w:val="single"/>
        </w:rPr>
        <w:t>M</w:t>
      </w:r>
      <w:r w:rsidRPr="00482D23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 w:rsidRPr="00482D23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Pr="00482D23">
        <w:rPr>
          <w:rFonts w:ascii="Book Antiqua" w:hAnsi="Book Antiqua" w:cs="Century Gothic"/>
          <w:sz w:val="20"/>
          <w:szCs w:val="20"/>
        </w:rPr>
        <w:t>x 100 x 25%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ab/>
        <w:t>M</w:t>
      </w:r>
      <w:r w:rsidRPr="00482D23">
        <w:rPr>
          <w:rFonts w:ascii="Book Antiqua" w:hAnsi="Book Antiqua" w:cs="Century Gothic"/>
          <w:sz w:val="20"/>
          <w:szCs w:val="20"/>
          <w:vertAlign w:val="subscript"/>
        </w:rPr>
        <w:t>n</w:t>
      </w:r>
      <w:r w:rsidRPr="00482D23">
        <w:rPr>
          <w:rFonts w:ascii="Book Antiqua" w:hAnsi="Book Antiqua" w:cs="Century Gothic"/>
          <w:sz w:val="20"/>
          <w:szCs w:val="20"/>
        </w:rPr>
        <w:t xml:space="preserve">     </w:t>
      </w:r>
    </w:p>
    <w:p w:rsidR="00047541" w:rsidRPr="00482D23" w:rsidRDefault="00047541" w:rsidP="0004754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047541" w:rsidRPr="00482D23" w:rsidRDefault="00047541" w:rsidP="0004754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482D23"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047541" w:rsidRPr="00482D23" w:rsidRDefault="00047541" w:rsidP="0004754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482D23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482D23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047541" w:rsidRPr="00482D23" w:rsidRDefault="00047541" w:rsidP="0004754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482D23"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047541" w:rsidRPr="00482D23" w:rsidRDefault="00047541" w:rsidP="0004754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Łączna liczba punktów uzyskanych przez badaną ofertę = C + E + M</w:t>
      </w:r>
    </w:p>
    <w:p w:rsidR="00F70E80" w:rsidRPr="00482D23" w:rsidRDefault="00F70E80" w:rsidP="00F70E80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F70E80" w:rsidRPr="00482D23" w:rsidRDefault="00F70E80" w:rsidP="00F70E80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 xml:space="preserve"> Każdy Wykonawca może złożyć tylko jedną ofertę.</w:t>
      </w:r>
    </w:p>
    <w:p w:rsidR="00F70E80" w:rsidRPr="00482D23" w:rsidRDefault="00F70E80" w:rsidP="00F70E80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F70E80" w:rsidRPr="00482D23" w:rsidRDefault="00F70E80" w:rsidP="00F70E80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>Oferta musi być sporządzona w 1 egzemplarzu, w języku polskim i mieć formę pisemną (papierową) pod rygorem nieważności.</w:t>
      </w:r>
    </w:p>
    <w:p w:rsidR="00F70E80" w:rsidRPr="00482D23" w:rsidRDefault="00F70E80" w:rsidP="00F70E80">
      <w:pPr>
        <w:numPr>
          <w:ilvl w:val="2"/>
          <w:numId w:val="5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Integralną częścią oferty jest formularz ofertowy  , stanowiący załącznik nr 1 do zapytania ofertowego.</w:t>
      </w:r>
    </w:p>
    <w:p w:rsidR="00F70E80" w:rsidRPr="00482D23" w:rsidRDefault="00F70E80" w:rsidP="00F70E80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F70E80" w:rsidRPr="00482D23" w:rsidRDefault="00F70E80" w:rsidP="00F70E8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 xml:space="preserve">1) </w:t>
      </w:r>
      <w:r w:rsidRPr="00482D23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F70E80" w:rsidRPr="00482D23" w:rsidTr="00F70E80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0E80" w:rsidRPr="00482D23" w:rsidRDefault="00F70E80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0E80" w:rsidRPr="006512C3" w:rsidRDefault="006512C3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 w:rsidRPr="006512C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24.03.2017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0E80" w:rsidRPr="006512C3" w:rsidRDefault="00F70E80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6512C3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0E80" w:rsidRPr="006512C3" w:rsidRDefault="006512C3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 w:rsidRPr="006512C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11:00</w:t>
            </w:r>
          </w:p>
        </w:tc>
      </w:tr>
    </w:tbl>
    <w:p w:rsidR="00F70E80" w:rsidRPr="00482D23" w:rsidRDefault="00F70E80" w:rsidP="00F70E80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F70E80" w:rsidRPr="00482D23" w:rsidRDefault="00F70E80" w:rsidP="00F70E8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F70E80" w:rsidRPr="00482D23" w:rsidRDefault="00F70E80" w:rsidP="00F70E8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F70E80" w:rsidRPr="00482D23" w:rsidRDefault="00F70E80" w:rsidP="00F70E8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F70E80" w:rsidRPr="00482D23" w:rsidRDefault="00F70E80" w:rsidP="00F70E8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F70E80" w:rsidRPr="00482D23" w:rsidRDefault="00F70E80" w:rsidP="00F70E80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F70E80" w:rsidRPr="00482D23" w:rsidRDefault="00F70E80" w:rsidP="00F70E80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F70E80" w:rsidRPr="00482D23" w:rsidRDefault="00F70E80" w:rsidP="00F70E80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>Tytuł zamówienia:</w:t>
      </w:r>
      <w:r w:rsidR="0031534D"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482D23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Pr="00482D23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31534D"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25</w:t>
      </w:r>
      <w:r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</w:t>
      </w:r>
      <w:r w:rsidR="0031534D"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6512C3">
        <w:rPr>
          <w:rFonts w:ascii="Book Antiqua" w:hAnsi="Book Antiqua" w:cs="Book Antiqua"/>
          <w:bCs/>
          <w:sz w:val="20"/>
          <w:szCs w:val="20"/>
        </w:rPr>
        <w:t>24.03</w:t>
      </w:r>
      <w:r w:rsidRPr="00482D23">
        <w:rPr>
          <w:rFonts w:ascii="Book Antiqua" w:hAnsi="Book Antiqua" w:cs="Book Antiqua"/>
          <w:bCs/>
          <w:sz w:val="20"/>
          <w:szCs w:val="20"/>
        </w:rPr>
        <w:t>.201</w:t>
      </w:r>
      <w:r w:rsidR="006512C3">
        <w:rPr>
          <w:rFonts w:ascii="Book Antiqua" w:hAnsi="Book Antiqua" w:cs="Book Antiqua"/>
          <w:bCs/>
          <w:sz w:val="20"/>
          <w:szCs w:val="20"/>
        </w:rPr>
        <w:t>7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r., godz. </w:t>
      </w:r>
      <w:r w:rsidRPr="005F50D1">
        <w:rPr>
          <w:rFonts w:ascii="Book Antiqua" w:hAnsi="Book Antiqua" w:cs="Book Antiqua"/>
          <w:bCs/>
          <w:sz w:val="20"/>
          <w:szCs w:val="20"/>
        </w:rPr>
        <w:t>1</w:t>
      </w:r>
      <w:r w:rsidR="006512C3" w:rsidRPr="005F50D1">
        <w:rPr>
          <w:rFonts w:ascii="Book Antiqua" w:hAnsi="Book Antiqua" w:cs="Book Antiqua"/>
          <w:bCs/>
          <w:sz w:val="20"/>
          <w:szCs w:val="20"/>
        </w:rPr>
        <w:t>1</w:t>
      </w:r>
      <w:r w:rsidRPr="005F50D1">
        <w:rPr>
          <w:rFonts w:ascii="Book Antiqua" w:hAnsi="Book Antiqua" w:cs="Book Antiqua"/>
          <w:bCs/>
          <w:sz w:val="20"/>
          <w:szCs w:val="20"/>
        </w:rPr>
        <w:t>:00</w:t>
      </w:r>
    </w:p>
    <w:p w:rsidR="0021520D" w:rsidRPr="00482D23" w:rsidRDefault="0021520D" w:rsidP="0021520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>9.</w:t>
      </w:r>
      <w:r w:rsidRPr="00482D23">
        <w:rPr>
          <w:rFonts w:ascii="Book Antiqua" w:hAnsi="Book Antiqua"/>
          <w:sz w:val="20"/>
          <w:szCs w:val="20"/>
        </w:rPr>
        <w:t xml:space="preserve"> </w:t>
      </w:r>
      <w:r w:rsidRPr="00482D23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21520D" w:rsidRPr="00482D23" w:rsidRDefault="0021520D" w:rsidP="0021520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21520D" w:rsidRPr="00482D23" w:rsidRDefault="0021520D" w:rsidP="0021520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 nie podlegają wykluczeniu;</w:t>
      </w:r>
    </w:p>
    <w:p w:rsidR="0021520D" w:rsidRPr="00482D23" w:rsidRDefault="0021520D" w:rsidP="0021520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21520D" w:rsidRPr="00482D23" w:rsidRDefault="0021520D" w:rsidP="0021520D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21520D" w:rsidRPr="00482D23" w:rsidRDefault="0021520D" w:rsidP="0021520D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b) sytuacji ekonomicznej lub finansowej;</w:t>
      </w:r>
    </w:p>
    <w:p w:rsidR="0021520D" w:rsidRPr="00482D23" w:rsidRDefault="0021520D" w:rsidP="0021520D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c) zdolności technicznej lub zawodowej</w:t>
      </w:r>
    </w:p>
    <w:p w:rsidR="0021520D" w:rsidRPr="00482D23" w:rsidRDefault="0021520D" w:rsidP="0021520D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 xml:space="preserve">10. </w:t>
      </w:r>
      <w:r w:rsidRPr="00482D23"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2) </w:t>
      </w:r>
      <w:r w:rsidRPr="00482D23">
        <w:rPr>
          <w:rFonts w:ascii="Book Antiqua" w:hAnsi="Book Antiqua" w:cs="Book Antiqua"/>
          <w:sz w:val="20"/>
          <w:szCs w:val="20"/>
        </w:rPr>
        <w:t xml:space="preserve">Integralną częścią oferty jest wypełniony i podpisany Formularz Ofertowy, stanowiący załącznik   nr 1 do zapytania ofertowego oraz wypełniony i podpisany Formularz Cenowy stanowiący załącznik nr 2 do zapytania ofertowego. </w:t>
      </w:r>
      <w:r w:rsidRPr="00482D23">
        <w:rPr>
          <w:rFonts w:ascii="Book Antiqua" w:hAnsi="Book Antiqua" w:cs="Book Antiqua"/>
          <w:bCs/>
          <w:sz w:val="20"/>
          <w:szCs w:val="20"/>
        </w:rPr>
        <w:t>Nie złożenie wymaganych załączników, będzie skutkowało odrzuceniem oferty.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3)</w:t>
      </w:r>
      <w:r w:rsidRPr="00482D23">
        <w:rPr>
          <w:rFonts w:ascii="Book Antiqua" w:hAnsi="Book Antiqua"/>
          <w:b/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AE12AC" w:rsidRPr="00482D23" w:rsidRDefault="00AE12AC" w:rsidP="00AE1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Cs/>
          <w:sz w:val="20"/>
          <w:szCs w:val="20"/>
          <w:lang w:eastAsia="en-US"/>
        </w:rPr>
      </w:pPr>
      <w:r w:rsidRPr="00482D23">
        <w:rPr>
          <w:rFonts w:ascii="Book Antiqua" w:hAnsi="Book Antiqua"/>
          <w:sz w:val="20"/>
          <w:szCs w:val="20"/>
        </w:rPr>
        <w:t xml:space="preserve">4)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Przykładowe </w:t>
      </w: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 xml:space="preserve">zdjęcia potraw </w:t>
      </w:r>
      <w:r w:rsidRPr="00482D23">
        <w:rPr>
          <w:rFonts w:ascii="Book Antiqua" w:hAnsi="Book Antiqua" w:cs="Century Gothic"/>
          <w:bCs/>
          <w:sz w:val="20"/>
          <w:szCs w:val="20"/>
          <w:lang w:eastAsia="en-US"/>
        </w:rPr>
        <w:t>( minimum 3 zdjęcia);</w:t>
      </w:r>
    </w:p>
    <w:p w:rsidR="00AE12AC" w:rsidRPr="00482D23" w:rsidRDefault="00AE12AC" w:rsidP="00AE1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UWAGA:  Brak zdjęć potraw ( min. 3) w ofercie Wykonawcy nie podlega uzupełnieniu i skutkuje jej odrzuceniem.</w:t>
      </w:r>
    </w:p>
    <w:p w:rsidR="00AE12AC" w:rsidRPr="00482D23" w:rsidRDefault="00AE12AC" w:rsidP="00AE1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5) Propozycja </w:t>
      </w:r>
      <w:r w:rsidRPr="00482D23">
        <w:rPr>
          <w:rFonts w:ascii="Book Antiqua" w:hAnsi="Book Antiqua"/>
          <w:b/>
          <w:sz w:val="20"/>
          <w:szCs w:val="20"/>
        </w:rPr>
        <w:t>składu menu</w:t>
      </w:r>
      <w:r w:rsidR="00847F86" w:rsidRPr="00847F86">
        <w:t xml:space="preserve"> </w:t>
      </w:r>
      <w:r w:rsidR="00847F86" w:rsidRPr="00847F86">
        <w:rPr>
          <w:rFonts w:ascii="Book Antiqua" w:hAnsi="Book Antiqua"/>
          <w:sz w:val="20"/>
          <w:szCs w:val="20"/>
        </w:rPr>
        <w:t>dla każdej</w:t>
      </w:r>
      <w:r w:rsidR="00847F86">
        <w:rPr>
          <w:rFonts w:ascii="Book Antiqua" w:hAnsi="Book Antiqua"/>
          <w:sz w:val="20"/>
          <w:szCs w:val="20"/>
        </w:rPr>
        <w:t xml:space="preserve"> z wymienionych uroczystości</w:t>
      </w:r>
      <w:r w:rsidRPr="00482D23">
        <w:rPr>
          <w:rFonts w:ascii="Book Antiqua" w:hAnsi="Book Antiqua"/>
          <w:sz w:val="20"/>
          <w:szCs w:val="20"/>
        </w:rPr>
        <w:t>;</w:t>
      </w:r>
    </w:p>
    <w:p w:rsidR="00AE12AC" w:rsidRPr="00482D23" w:rsidRDefault="00AE12AC" w:rsidP="00AE1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UWAGA:  Brak propozycji menu  w ofercie Wykonawcy nie podlega uzupełnieniu i skutkuje jej odrzuceniem. </w:t>
      </w:r>
    </w:p>
    <w:p w:rsidR="0021520D" w:rsidRPr="00482D23" w:rsidRDefault="0021520D" w:rsidP="0021520D">
      <w:pPr>
        <w:pStyle w:val="Akapitzlist"/>
        <w:ind w:left="0"/>
        <w:rPr>
          <w:rFonts w:ascii="Book Antiqua" w:hAnsi="Book Antiqua" w:cs="Book Antiqua"/>
          <w:i/>
          <w:iCs/>
          <w:sz w:val="20"/>
          <w:szCs w:val="20"/>
        </w:rPr>
      </w:pPr>
    </w:p>
    <w:p w:rsidR="00F70E80" w:rsidRPr="00482D23" w:rsidRDefault="0021520D" w:rsidP="0021520D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 xml:space="preserve">11. </w:t>
      </w:r>
      <w:r w:rsidR="00F70E80" w:rsidRPr="00482D23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="00F70E80" w:rsidRPr="00482D23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21520D" w:rsidRPr="00482D23" w:rsidRDefault="0021520D" w:rsidP="0021520D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12.</w:t>
      </w:r>
      <w:r w:rsidRPr="00482D23">
        <w:rPr>
          <w:rFonts w:ascii="Book Antiqua" w:hAnsi="Book Antiqua" w:cs="Book Antiqua"/>
          <w:sz w:val="20"/>
          <w:szCs w:val="20"/>
        </w:rPr>
        <w:t xml:space="preserve"> </w:t>
      </w:r>
      <w:r w:rsidR="00F70E80" w:rsidRPr="00482D23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21520D" w:rsidRPr="00482D23" w:rsidRDefault="0021520D" w:rsidP="0021520D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13.</w:t>
      </w:r>
      <w:r w:rsidRPr="00482D23">
        <w:rPr>
          <w:rFonts w:ascii="Book Antiqua" w:hAnsi="Book Antiqua" w:cs="Book Antiqua"/>
          <w:sz w:val="20"/>
          <w:szCs w:val="20"/>
        </w:rPr>
        <w:t xml:space="preserve"> </w:t>
      </w:r>
      <w:r w:rsidR="00F70E80" w:rsidRPr="00482D23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F70E80" w:rsidRPr="00482D23" w:rsidRDefault="0021520D" w:rsidP="0021520D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14.</w:t>
      </w:r>
      <w:r w:rsidRPr="00482D23">
        <w:rPr>
          <w:rFonts w:ascii="Book Antiqua" w:hAnsi="Book Antiqua" w:cs="Book Antiqua"/>
          <w:sz w:val="20"/>
          <w:szCs w:val="20"/>
        </w:rPr>
        <w:t xml:space="preserve"> </w:t>
      </w:r>
      <w:r w:rsidR="00F70E80" w:rsidRPr="00482D23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F70E80" w:rsidRPr="00482D23" w:rsidRDefault="00F70E80" w:rsidP="00F70E8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82D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F70E80" w:rsidRPr="00482D23" w:rsidRDefault="00F70E80" w:rsidP="00F70E8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82D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Iwona Staszewska-Chyła, Monika Zielińska-Wodecka, Sylwia </w:t>
      </w:r>
      <w:proofErr w:type="spellStart"/>
      <w:r w:rsidRPr="00482D23">
        <w:rPr>
          <w:rFonts w:ascii="Book Antiqua" w:eastAsia="Times New Roman" w:hAnsi="Book Antiqua" w:cs="Book Antiqua"/>
          <w:sz w:val="20"/>
          <w:szCs w:val="20"/>
          <w:lang w:eastAsia="pl-PL"/>
        </w:rPr>
        <w:t>Szyińska</w:t>
      </w:r>
      <w:proofErr w:type="spellEnd"/>
      <w:r w:rsidRPr="00482D23">
        <w:rPr>
          <w:rFonts w:ascii="Book Antiqua" w:eastAsia="Times New Roman" w:hAnsi="Book Antiqua" w:cs="Book Antiqua"/>
          <w:sz w:val="20"/>
          <w:szCs w:val="20"/>
          <w:lang w:eastAsia="pl-PL"/>
        </w:rPr>
        <w:t>-Zaremba</w:t>
      </w:r>
    </w:p>
    <w:p w:rsidR="00F70E80" w:rsidRPr="00482D23" w:rsidRDefault="00F70E80" w:rsidP="00F70E8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hAnsi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sz w:val="20"/>
          <w:szCs w:val="20"/>
          <w:lang w:eastAsia="pl-PL"/>
        </w:rPr>
        <w:t>52 34 19 200,  e- mail:</w:t>
      </w:r>
      <w:r w:rsidRPr="00482D23">
        <w:rPr>
          <w:rFonts w:ascii="Book Antiqua" w:hAnsi="Book Antiqua"/>
          <w:sz w:val="20"/>
          <w:szCs w:val="20"/>
        </w:rPr>
        <w:t xml:space="preserve"> </w:t>
      </w:r>
      <w:hyperlink r:id="rId9" w:history="1">
        <w:r w:rsidRPr="00482D23">
          <w:rPr>
            <w:rStyle w:val="Hipercze"/>
            <w:rFonts w:ascii="Book Antiqua" w:hAnsi="Book Antiqua"/>
            <w:sz w:val="20"/>
            <w:szCs w:val="20"/>
          </w:rPr>
          <w:t>rektor@ukw.edu.pl</w:t>
        </w:r>
      </w:hyperlink>
      <w:r w:rsidRPr="00482D23">
        <w:rPr>
          <w:rFonts w:ascii="Book Antiqua" w:hAnsi="Book Antiqua"/>
          <w:sz w:val="20"/>
          <w:szCs w:val="20"/>
        </w:rPr>
        <w:t xml:space="preserve">  </w:t>
      </w:r>
    </w:p>
    <w:p w:rsidR="00F70E80" w:rsidRPr="00482D23" w:rsidRDefault="00F70E80" w:rsidP="00F70E8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F70E80" w:rsidRPr="00482D23" w:rsidRDefault="00F70E80" w:rsidP="00F70E8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10" w:history="1">
        <w:r w:rsidRPr="00482D23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F70E80" w:rsidRPr="00181B90" w:rsidRDefault="00F70E80" w:rsidP="00F70E80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F70E80" w:rsidRPr="00181B90" w:rsidRDefault="00F70E80" w:rsidP="00F70E80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F70E80" w:rsidRPr="00181B90" w:rsidRDefault="00F70E80" w:rsidP="00F70E80">
      <w:pPr>
        <w:rPr>
          <w:rFonts w:ascii="Book Antiqua" w:hAnsi="Book Antiqua" w:cs="Book Antiqua"/>
          <w:b/>
          <w:sz w:val="20"/>
          <w:szCs w:val="20"/>
        </w:rPr>
      </w:pPr>
    </w:p>
    <w:p w:rsidR="00F70E80" w:rsidRPr="00181B90" w:rsidRDefault="00F70E80" w:rsidP="00F70E80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181B90">
        <w:rPr>
          <w:rFonts w:ascii="Book Antiqua" w:hAnsi="Book Antiqua" w:cs="Book Antiqua"/>
          <w:b/>
          <w:sz w:val="20"/>
          <w:szCs w:val="20"/>
        </w:rPr>
        <w:t>Rektor UKW</w:t>
      </w:r>
    </w:p>
    <w:p w:rsidR="00F70E80" w:rsidRPr="00181B90" w:rsidRDefault="00F70E80" w:rsidP="00F70E80">
      <w:pPr>
        <w:jc w:val="right"/>
        <w:rPr>
          <w:rFonts w:ascii="Book Antiqua" w:hAnsi="Book Antiqua" w:cs="Book Antiqua"/>
          <w:b/>
          <w:sz w:val="20"/>
          <w:szCs w:val="20"/>
        </w:rPr>
      </w:pPr>
    </w:p>
    <w:p w:rsidR="00F70E80" w:rsidRPr="00181B90" w:rsidRDefault="00F70E80" w:rsidP="00F70E80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181B90">
        <w:rPr>
          <w:rFonts w:ascii="Book Antiqua" w:hAnsi="Book Antiqua" w:cs="Book Antiqua"/>
          <w:b/>
          <w:sz w:val="20"/>
          <w:szCs w:val="20"/>
        </w:rPr>
        <w:t>prof. dr hab. Jacek Woźny</w:t>
      </w:r>
    </w:p>
    <w:p w:rsidR="00F70E80" w:rsidRPr="00181B90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F70E80" w:rsidRPr="00181B90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F70E80" w:rsidRPr="00181B90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F70E80" w:rsidRPr="00181B90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F70E80" w:rsidRPr="00482D23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F70E80" w:rsidRPr="00482D23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F70E80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BC4BDB" w:rsidRDefault="00BC4BDB" w:rsidP="00F70E80">
      <w:pPr>
        <w:rPr>
          <w:rFonts w:ascii="Book Antiqua" w:hAnsi="Book Antiqua" w:cs="Book Antiqua"/>
          <w:sz w:val="20"/>
          <w:szCs w:val="20"/>
        </w:rPr>
      </w:pPr>
    </w:p>
    <w:p w:rsidR="00BC4BDB" w:rsidRDefault="00BC4BDB" w:rsidP="00F70E80">
      <w:pPr>
        <w:rPr>
          <w:rFonts w:ascii="Book Antiqua" w:hAnsi="Book Antiqua" w:cs="Book Antiqua"/>
          <w:sz w:val="20"/>
          <w:szCs w:val="20"/>
        </w:rPr>
      </w:pPr>
    </w:p>
    <w:p w:rsidR="00BC4BDB" w:rsidRDefault="00BC4BDB" w:rsidP="00F70E80">
      <w:pPr>
        <w:rPr>
          <w:rFonts w:ascii="Book Antiqua" w:hAnsi="Book Antiqua" w:cs="Book Antiqua"/>
          <w:sz w:val="20"/>
          <w:szCs w:val="20"/>
        </w:rPr>
      </w:pPr>
    </w:p>
    <w:p w:rsidR="00BC4BDB" w:rsidRPr="00482D23" w:rsidRDefault="00BC4BDB" w:rsidP="00F70E80">
      <w:pPr>
        <w:rPr>
          <w:rFonts w:ascii="Book Antiqua" w:hAnsi="Book Antiqua" w:cs="Book Antiqua"/>
          <w:sz w:val="20"/>
          <w:szCs w:val="20"/>
        </w:rPr>
      </w:pPr>
    </w:p>
    <w:p w:rsidR="00F70E80" w:rsidRPr="00482D23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F70E80" w:rsidRPr="00482D23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F70E80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9C6B60" w:rsidRPr="00482D23" w:rsidRDefault="009C6B60" w:rsidP="00F70E80">
      <w:pPr>
        <w:rPr>
          <w:rFonts w:ascii="Book Antiqua" w:hAnsi="Book Antiqua" w:cs="Book Antiqua"/>
          <w:sz w:val="20"/>
          <w:szCs w:val="20"/>
        </w:rPr>
      </w:pPr>
    </w:p>
    <w:p w:rsidR="00F70E80" w:rsidRPr="00A90C86" w:rsidRDefault="00F70E80" w:rsidP="00F70E80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90C86">
        <w:rPr>
          <w:rFonts w:ascii="Book Antiqua" w:hAnsi="Book Antiqua" w:cs="Book Antiqua"/>
          <w:i/>
          <w:sz w:val="20"/>
          <w:szCs w:val="20"/>
        </w:rPr>
        <w:t>Załącznik nr 1</w:t>
      </w:r>
    </w:p>
    <w:p w:rsidR="00F70E80" w:rsidRPr="00482D23" w:rsidRDefault="00F70E80" w:rsidP="00F70E80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F70E80" w:rsidRPr="00482D23" w:rsidRDefault="00F70E80" w:rsidP="00F70E80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 w:rsidR="004B13F1" w:rsidRPr="00482D23">
        <w:rPr>
          <w:rFonts w:ascii="Book Antiqua" w:hAnsi="Book Antiqua" w:cs="Book Antiqua"/>
          <w:b/>
          <w:bCs/>
          <w:sz w:val="20"/>
          <w:szCs w:val="20"/>
        </w:rPr>
        <w:t>25</w:t>
      </w:r>
      <w:r w:rsidRPr="00482D23">
        <w:rPr>
          <w:rFonts w:ascii="Book Antiqua" w:hAnsi="Book Antiqua" w:cs="Book Antiqua"/>
          <w:b/>
          <w:bCs/>
          <w:sz w:val="20"/>
          <w:szCs w:val="20"/>
        </w:rPr>
        <w:t>/201</w:t>
      </w:r>
      <w:r w:rsidR="004B13F1" w:rsidRPr="00482D23">
        <w:rPr>
          <w:rFonts w:ascii="Book Antiqua" w:hAnsi="Book Antiqua" w:cs="Book Antiqua"/>
          <w:b/>
          <w:bCs/>
          <w:sz w:val="20"/>
          <w:szCs w:val="20"/>
        </w:rPr>
        <w:t>7</w:t>
      </w:r>
    </w:p>
    <w:p w:rsidR="00F70E80" w:rsidRDefault="00F70E80" w:rsidP="00F70E80">
      <w:pPr>
        <w:pStyle w:val="Akapitzlist1"/>
        <w:keepNext/>
        <w:numPr>
          <w:ilvl w:val="0"/>
          <w:numId w:val="9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482D23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517D3B" w:rsidRDefault="00517D3B" w:rsidP="00517D3B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517D3B" w:rsidRPr="00517D3B" w:rsidRDefault="00517D3B" w:rsidP="00517D3B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F70E80" w:rsidRPr="00482D23" w:rsidRDefault="00F70E80" w:rsidP="00F70E8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F70E80" w:rsidRPr="00482D23" w:rsidRDefault="00F70E80" w:rsidP="00F70E8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Siedziba: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F70E80" w:rsidRPr="00482D23" w:rsidRDefault="00F70E80" w:rsidP="00F70E8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telefonu/faksu: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F70E80" w:rsidRPr="00482D23" w:rsidRDefault="00F70E80" w:rsidP="00F70E8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NIP: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F70E80" w:rsidRPr="00482D23" w:rsidRDefault="00F70E80" w:rsidP="00F70E8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REGON: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F70E80" w:rsidRDefault="00F70E80" w:rsidP="00F70E8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Osoba do kontaktu, tel. e-mail: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517D3B" w:rsidRPr="00482D23" w:rsidRDefault="00517D3B" w:rsidP="00F70E8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70E80" w:rsidRPr="00517D3B" w:rsidRDefault="00F70E80" w:rsidP="00BE090B">
      <w:pPr>
        <w:pStyle w:val="Akapitzlist"/>
        <w:numPr>
          <w:ilvl w:val="0"/>
          <w:numId w:val="10"/>
        </w:numPr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482D23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</w:t>
      </w:r>
      <w:r w:rsidR="00BE090B">
        <w:rPr>
          <w:rFonts w:ascii="Book Antiqua" w:hAnsi="Book Antiqua"/>
          <w:sz w:val="20"/>
          <w:szCs w:val="20"/>
        </w:rPr>
        <w:t>pn.</w:t>
      </w:r>
      <w:r w:rsidRPr="00482D23">
        <w:rPr>
          <w:rFonts w:ascii="Book Antiqua" w:hAnsi="Book Antiqua"/>
          <w:sz w:val="20"/>
          <w:szCs w:val="20"/>
        </w:rPr>
        <w:t xml:space="preserve">: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BE090B">
        <w:rPr>
          <w:rFonts w:ascii="Book Antiqua" w:hAnsi="Book Antiqua" w:cs="Book Antiqua"/>
          <w:bCs/>
          <w:sz w:val="20"/>
          <w:szCs w:val="20"/>
        </w:rPr>
        <w:t>„</w:t>
      </w:r>
      <w:r w:rsidR="00BE090B" w:rsidRPr="00BE090B">
        <w:rPr>
          <w:rFonts w:ascii="Book Antiqua" w:hAnsi="Book Antiqua" w:cs="Book Antiqua"/>
          <w:bCs/>
          <w:sz w:val="20"/>
          <w:szCs w:val="20"/>
          <w:lang w:eastAsia="pl-PL"/>
        </w:rPr>
        <w:t>Świadczenie usług cateringowych na potrzeby UKW</w:t>
      </w:r>
      <w:r w:rsidR="00BE090B">
        <w:rPr>
          <w:rFonts w:ascii="Book Antiqua" w:hAnsi="Book Antiqua" w:cs="Book Antiqua"/>
          <w:bCs/>
          <w:sz w:val="20"/>
          <w:szCs w:val="20"/>
          <w:lang w:eastAsia="pl-PL"/>
        </w:rPr>
        <w:t>”</w:t>
      </w:r>
      <w:r w:rsidRPr="00482D23">
        <w:rPr>
          <w:rFonts w:ascii="Book Antiqua" w:hAnsi="Book Antiqua" w:cs="Book Antiqua"/>
          <w:bCs/>
          <w:sz w:val="20"/>
          <w:szCs w:val="20"/>
          <w:lang w:eastAsia="pl-PL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 w:rsidR="004B13F1" w:rsidRPr="00482D23">
        <w:rPr>
          <w:rFonts w:ascii="Book Antiqua" w:hAnsi="Book Antiqua"/>
          <w:sz w:val="20"/>
          <w:szCs w:val="20"/>
        </w:rPr>
        <w:t>25</w:t>
      </w:r>
      <w:r w:rsidRPr="00482D23">
        <w:rPr>
          <w:rFonts w:ascii="Book Antiqua" w:hAnsi="Book Antiqua"/>
          <w:sz w:val="20"/>
          <w:szCs w:val="20"/>
        </w:rPr>
        <w:t>/201</w:t>
      </w:r>
      <w:r w:rsidR="004B13F1" w:rsidRPr="00482D23">
        <w:rPr>
          <w:rFonts w:ascii="Book Antiqua" w:hAnsi="Book Antiqua"/>
          <w:sz w:val="20"/>
          <w:szCs w:val="20"/>
        </w:rPr>
        <w:t>7</w:t>
      </w:r>
      <w:r w:rsidRPr="00482D23">
        <w:rPr>
          <w:rFonts w:ascii="Book Antiqua" w:hAnsi="Book Antiqua"/>
          <w:sz w:val="20"/>
          <w:szCs w:val="20"/>
        </w:rPr>
        <w:t xml:space="preserve"> :</w:t>
      </w:r>
    </w:p>
    <w:p w:rsidR="00517D3B" w:rsidRPr="00482D23" w:rsidRDefault="00517D3B" w:rsidP="00517D3B">
      <w:pPr>
        <w:pStyle w:val="Akapitzlist"/>
        <w:ind w:left="360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F70E80" w:rsidRPr="00517D3B" w:rsidRDefault="00F70E80" w:rsidP="00517D3B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F70E80" w:rsidRPr="00482D23" w:rsidRDefault="00F70E80" w:rsidP="00F70E8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p w:rsidR="00F70E80" w:rsidRPr="00482D23" w:rsidRDefault="00F70E80" w:rsidP="00F70E80">
      <w:pPr>
        <w:spacing w:line="360" w:lineRule="auto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</w:t>
      </w:r>
      <w:r w:rsidR="004B13F1"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za całość przedmiotu zamówienia </w:t>
      </w: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  ...................................................................zł </w:t>
      </w:r>
    </w:p>
    <w:p w:rsidR="00F70E80" w:rsidRPr="00482D23" w:rsidRDefault="00F70E80" w:rsidP="00F70E8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F70E80" w:rsidRPr="00482D23" w:rsidRDefault="00F70E80" w:rsidP="00F70E80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p w:rsidR="00F70E80" w:rsidRPr="00482D23" w:rsidRDefault="00F70E80" w:rsidP="00F70E80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F70E80" w:rsidRPr="00BE090B" w:rsidRDefault="00F70E80" w:rsidP="00517D3B">
      <w:pPr>
        <w:pStyle w:val="Akapitzlist"/>
        <w:numPr>
          <w:ilvl w:val="0"/>
          <w:numId w:val="11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 w:rsidR="00BE090B" w:rsidRPr="00BE090B">
        <w:rPr>
          <w:rFonts w:ascii="Book Antiqua" w:hAnsi="Book Antiqua" w:cs="Book Antiqua"/>
          <w:b/>
          <w:sz w:val="20"/>
          <w:szCs w:val="20"/>
          <w:lang w:eastAsia="pl-PL"/>
        </w:rPr>
        <w:t>UKW/DZP-282-ZO-25/2017</w:t>
      </w:r>
      <w:r w:rsidRPr="00BE090B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F70E80" w:rsidRPr="00BE090B" w:rsidRDefault="00F70E80" w:rsidP="00517D3B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</w:t>
      </w:r>
      <w:r w:rsidR="00006D58">
        <w:rPr>
          <w:rFonts w:ascii="Book Antiqua" w:hAnsi="Book Antiqua" w:cs="Book Antiqua"/>
          <w:sz w:val="20"/>
          <w:szCs w:val="20"/>
        </w:rPr>
        <w:t>9</w:t>
      </w:r>
      <w:r w:rsidRPr="00BE090B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BE090B" w:rsidRPr="00BE090B">
        <w:rPr>
          <w:rFonts w:ascii="Book Antiqua" w:hAnsi="Book Antiqua" w:cs="Book Antiqua"/>
          <w:b/>
          <w:bCs/>
          <w:sz w:val="20"/>
          <w:szCs w:val="20"/>
        </w:rPr>
        <w:t>UKW/DZP-282-ZO-25/2017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F70E80" w:rsidRPr="00BE090B" w:rsidRDefault="00F70E80" w:rsidP="00517D3B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zamówienia w </w:t>
      </w:r>
      <w:r w:rsidR="00BE090B" w:rsidRPr="00BE090B">
        <w:rPr>
          <w:rFonts w:ascii="Book Antiqua" w:hAnsi="Book Antiqua" w:cs="Book Antiqua"/>
          <w:sz w:val="20"/>
          <w:szCs w:val="20"/>
        </w:rPr>
        <w:t>terminach</w:t>
      </w:r>
      <w:r w:rsidRPr="00BE090B">
        <w:rPr>
          <w:rFonts w:ascii="Book Antiqua" w:hAnsi="Book Antiqua" w:cs="Book Antiqua"/>
          <w:sz w:val="20"/>
          <w:szCs w:val="20"/>
        </w:rPr>
        <w:t xml:space="preserve"> określony</w:t>
      </w:r>
      <w:r w:rsidR="00BE090B">
        <w:rPr>
          <w:rFonts w:ascii="Book Antiqua" w:hAnsi="Book Antiqua" w:cs="Book Antiqua"/>
          <w:sz w:val="20"/>
          <w:szCs w:val="20"/>
        </w:rPr>
        <w:t>ch</w:t>
      </w:r>
      <w:r w:rsidRPr="00BE090B">
        <w:rPr>
          <w:rFonts w:ascii="Book Antiqua" w:hAnsi="Book Antiqua" w:cs="Book Antiqua"/>
          <w:sz w:val="20"/>
          <w:szCs w:val="20"/>
        </w:rPr>
        <w:t xml:space="preserve"> w pkt. 4 zapytania ofertowego.</w:t>
      </w:r>
    </w:p>
    <w:p w:rsidR="00F70E80" w:rsidRPr="00BE090B" w:rsidRDefault="00F70E80" w:rsidP="00517D3B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starannością. </w:t>
      </w:r>
    </w:p>
    <w:p w:rsidR="00F70E80" w:rsidRPr="00BE090B" w:rsidRDefault="00F70E80" w:rsidP="00517D3B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F70E80" w:rsidRPr="00BE090B" w:rsidRDefault="00F70E80" w:rsidP="00517D3B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Zgadzam/my</w:t>
      </w:r>
      <w:r w:rsidRPr="00BE090B"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A90C86" w:rsidRPr="00A90C86" w:rsidRDefault="00A90C86" w:rsidP="00517D3B">
      <w:pPr>
        <w:pStyle w:val="Akapitzlist"/>
        <w:numPr>
          <w:ilvl w:val="0"/>
          <w:numId w:val="11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A90C86">
        <w:rPr>
          <w:rFonts w:ascii="Book Antiqua" w:hAnsi="Book Antiqua" w:cs="Book Antiqua"/>
          <w:sz w:val="20"/>
          <w:szCs w:val="20"/>
        </w:rPr>
        <w:t xml:space="preserve">, że akceptujemy projekt umowy stanowiący załącznik nr 3 do zapytania ofertowego nr </w:t>
      </w:r>
      <w:r w:rsidRPr="00A90C86">
        <w:rPr>
          <w:rFonts w:ascii="Book Antiqua" w:hAnsi="Book Antiqua" w:cs="Book Antiqua"/>
          <w:b/>
          <w:sz w:val="20"/>
          <w:szCs w:val="20"/>
          <w:lang w:eastAsia="pl-PL"/>
        </w:rPr>
        <w:t>UKW/DZP-282-ZO-25/2017</w:t>
      </w:r>
      <w:r w:rsidRPr="00A90C86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517D3B" w:rsidRPr="00517D3B" w:rsidRDefault="00A90C86" w:rsidP="00517D3B">
      <w:pPr>
        <w:numPr>
          <w:ilvl w:val="0"/>
          <w:numId w:val="11"/>
        </w:numPr>
        <w:tabs>
          <w:tab w:val="left" w:pos="284"/>
        </w:tabs>
        <w:suppressAutoHyphens/>
        <w:spacing w:after="20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A90C86">
        <w:rPr>
          <w:rFonts w:ascii="Book Antiqua" w:hAnsi="Book Antiqua" w:cs="Calibri"/>
          <w:b/>
          <w:sz w:val="20"/>
          <w:szCs w:val="20"/>
          <w:lang w:eastAsia="ar-SA"/>
        </w:rPr>
        <w:t>Zgadzam/my</w:t>
      </w:r>
      <w:r w:rsidRPr="00200F02"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F70E80" w:rsidRPr="00BE090B" w:rsidRDefault="00F70E80" w:rsidP="00517D3B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BE090B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F70E80" w:rsidRPr="00482D23" w:rsidRDefault="00F70E80" w:rsidP="00F70E8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F70E80" w:rsidRPr="00482D23" w:rsidRDefault="00F70E80" w:rsidP="00F70E8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F70E80" w:rsidRPr="00482D23" w:rsidRDefault="00F70E80" w:rsidP="00F70E8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F70E80" w:rsidRPr="00482D23" w:rsidRDefault="00F70E80" w:rsidP="00F70E8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F70E80" w:rsidRPr="00482D23" w:rsidRDefault="00F70E80" w:rsidP="00F70E80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F70E80" w:rsidRPr="00482D23" w:rsidRDefault="00F70E80" w:rsidP="00F70E80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482D23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rPr>
          <w:rFonts w:ascii="Book Antiqua" w:hAnsi="Book Antiqua"/>
          <w:sz w:val="20"/>
          <w:szCs w:val="20"/>
        </w:rPr>
      </w:pPr>
    </w:p>
    <w:p w:rsidR="00F70E80" w:rsidRPr="00482D23" w:rsidRDefault="00F70E80" w:rsidP="00F70E80">
      <w:pPr>
        <w:rPr>
          <w:rFonts w:ascii="Book Antiqua" w:hAnsi="Book Antiqua"/>
          <w:sz w:val="20"/>
          <w:szCs w:val="20"/>
        </w:rPr>
      </w:pPr>
    </w:p>
    <w:p w:rsidR="00F70E80" w:rsidRPr="00482D23" w:rsidRDefault="00F70E80" w:rsidP="00F70E80">
      <w:pPr>
        <w:rPr>
          <w:rFonts w:ascii="Book Antiqua" w:hAnsi="Book Antiqua"/>
          <w:sz w:val="20"/>
          <w:szCs w:val="20"/>
        </w:rPr>
      </w:pPr>
    </w:p>
    <w:p w:rsidR="00F70E80" w:rsidRPr="00482D23" w:rsidRDefault="00F70E80" w:rsidP="00F70E80">
      <w:pPr>
        <w:rPr>
          <w:sz w:val="20"/>
          <w:szCs w:val="20"/>
        </w:rPr>
      </w:pPr>
    </w:p>
    <w:p w:rsidR="007F656C" w:rsidRPr="00482D23" w:rsidRDefault="007F656C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Default="004B13F1">
      <w:pPr>
        <w:rPr>
          <w:sz w:val="20"/>
          <w:szCs w:val="20"/>
        </w:rPr>
      </w:pPr>
    </w:p>
    <w:p w:rsidR="00D5616C" w:rsidRDefault="00D5616C">
      <w:pPr>
        <w:rPr>
          <w:sz w:val="20"/>
          <w:szCs w:val="20"/>
        </w:rPr>
      </w:pPr>
    </w:p>
    <w:p w:rsidR="00903A33" w:rsidRPr="00482D23" w:rsidRDefault="00903A33">
      <w:pPr>
        <w:rPr>
          <w:sz w:val="20"/>
          <w:szCs w:val="20"/>
        </w:rPr>
      </w:pPr>
    </w:p>
    <w:p w:rsidR="004B13F1" w:rsidRPr="00A90C86" w:rsidRDefault="00A90C86" w:rsidP="00A90C86">
      <w:pPr>
        <w:jc w:val="right"/>
        <w:rPr>
          <w:i/>
          <w:sz w:val="20"/>
          <w:szCs w:val="20"/>
        </w:rPr>
      </w:pPr>
      <w:r w:rsidRPr="00A90C86">
        <w:rPr>
          <w:i/>
          <w:sz w:val="20"/>
          <w:szCs w:val="20"/>
        </w:rPr>
        <w:t>Załącznik nr 2</w:t>
      </w:r>
    </w:p>
    <w:p w:rsidR="004B13F1" w:rsidRPr="00482D23" w:rsidRDefault="004B13F1" w:rsidP="004B13F1">
      <w:pPr>
        <w:jc w:val="center"/>
        <w:rPr>
          <w:b/>
          <w:sz w:val="20"/>
          <w:szCs w:val="20"/>
        </w:rPr>
      </w:pPr>
      <w:r w:rsidRPr="00482D23">
        <w:rPr>
          <w:b/>
          <w:sz w:val="20"/>
          <w:szCs w:val="20"/>
        </w:rPr>
        <w:t>FORMULARZ CENOWY</w:t>
      </w:r>
    </w:p>
    <w:p w:rsidR="004B13F1" w:rsidRPr="00482D23" w:rsidRDefault="004B13F1" w:rsidP="004B13F1">
      <w:pPr>
        <w:jc w:val="center"/>
        <w:rPr>
          <w:b/>
          <w:sz w:val="20"/>
          <w:szCs w:val="20"/>
        </w:rPr>
      </w:pPr>
    </w:p>
    <w:tbl>
      <w:tblPr>
        <w:tblStyle w:val="Tabela-Siatka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2976"/>
        <w:gridCol w:w="2043"/>
        <w:gridCol w:w="1843"/>
        <w:gridCol w:w="1843"/>
      </w:tblGrid>
      <w:tr w:rsidR="004B13F1" w:rsidRPr="00482D23" w:rsidTr="004B13F1">
        <w:tc>
          <w:tcPr>
            <w:tcW w:w="534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L.P</w:t>
            </w:r>
          </w:p>
        </w:tc>
        <w:tc>
          <w:tcPr>
            <w:tcW w:w="2976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Uroczystość</w:t>
            </w:r>
          </w:p>
        </w:tc>
        <w:tc>
          <w:tcPr>
            <w:tcW w:w="20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Szacunkowa liczba uczestników</w:t>
            </w: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Cena brutto za 1 osobę</w:t>
            </w:r>
          </w:p>
        </w:tc>
        <w:tc>
          <w:tcPr>
            <w:tcW w:w="1843" w:type="dxa"/>
          </w:tcPr>
          <w:p w:rsidR="004B13F1" w:rsidRPr="00482D23" w:rsidRDefault="003E3D9A" w:rsidP="003E3D9A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 xml:space="preserve">Wartość </w:t>
            </w:r>
            <w:r w:rsidR="00C16565" w:rsidRPr="00482D23">
              <w:rPr>
                <w:rFonts w:ascii="Book Antiqua" w:hAnsi="Book Antiqua"/>
                <w:b/>
                <w:sz w:val="20"/>
                <w:szCs w:val="20"/>
              </w:rPr>
              <w:t xml:space="preserve">ogółem </w:t>
            </w:r>
            <w:r w:rsidRPr="00482D23">
              <w:rPr>
                <w:rFonts w:ascii="Book Antiqua" w:hAnsi="Book Antiqua"/>
                <w:b/>
                <w:sz w:val="20"/>
                <w:szCs w:val="20"/>
              </w:rPr>
              <w:t xml:space="preserve">brutto </w:t>
            </w:r>
          </w:p>
        </w:tc>
      </w:tr>
      <w:tr w:rsidR="004B13F1" w:rsidRPr="00482D23" w:rsidTr="004B13F1">
        <w:tc>
          <w:tcPr>
            <w:tcW w:w="534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1</w:t>
            </w:r>
          </w:p>
        </w:tc>
        <w:tc>
          <w:tcPr>
            <w:tcW w:w="2976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0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4</w:t>
            </w: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5</w:t>
            </w:r>
            <w:r w:rsidR="003E3D9A" w:rsidRPr="00482D23">
              <w:rPr>
                <w:rFonts w:ascii="Book Antiqua" w:hAnsi="Book Antiqua"/>
                <w:b/>
                <w:sz w:val="20"/>
                <w:szCs w:val="20"/>
              </w:rPr>
              <w:t xml:space="preserve"> = 3x4</w:t>
            </w:r>
          </w:p>
        </w:tc>
      </w:tr>
      <w:tr w:rsidR="004B13F1" w:rsidRPr="00482D23" w:rsidTr="004B13F1">
        <w:tc>
          <w:tcPr>
            <w:tcW w:w="534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2976" w:type="dxa"/>
          </w:tcPr>
          <w:p w:rsidR="004B13F1" w:rsidRPr="00482D23" w:rsidRDefault="004B13F1" w:rsidP="004B13F1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482D23">
              <w:rPr>
                <w:rFonts w:ascii="Book Antiqua" w:hAnsi="Book Antiqua"/>
                <w:bCs/>
                <w:sz w:val="20"/>
                <w:szCs w:val="20"/>
              </w:rPr>
              <w:t xml:space="preserve"> </w:t>
            </w:r>
            <w:r w:rsidRPr="00482D23">
              <w:rPr>
                <w:rFonts w:ascii="Book Antiqua" w:hAnsi="Book Antiqua"/>
                <w:bCs/>
                <w:sz w:val="20"/>
                <w:szCs w:val="20"/>
                <w:u w:val="single"/>
              </w:rPr>
              <w:t>Święto Uczelni</w:t>
            </w:r>
            <w:r w:rsidRPr="00482D23">
              <w:rPr>
                <w:rFonts w:ascii="Book Antiqua" w:hAnsi="Book Antiqua"/>
                <w:bCs/>
                <w:sz w:val="20"/>
                <w:szCs w:val="20"/>
              </w:rPr>
              <w:t xml:space="preserve"> – planowana data: 25.04.2017 r. </w:t>
            </w:r>
          </w:p>
          <w:p w:rsidR="004B13F1" w:rsidRPr="00482D23" w:rsidRDefault="004B13F1" w:rsidP="004B13F1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Cs/>
                <w:sz w:val="20"/>
                <w:szCs w:val="20"/>
              </w:rPr>
              <w:t>150 osób</w:t>
            </w: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4B13F1" w:rsidRPr="00482D23" w:rsidTr="004B13F1">
        <w:tc>
          <w:tcPr>
            <w:tcW w:w="534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2.</w:t>
            </w:r>
          </w:p>
        </w:tc>
        <w:tc>
          <w:tcPr>
            <w:tcW w:w="2976" w:type="dxa"/>
          </w:tcPr>
          <w:p w:rsidR="004B13F1" w:rsidRPr="00482D23" w:rsidRDefault="004B13F1" w:rsidP="004B13F1">
            <w:pPr>
              <w:rPr>
                <w:rFonts w:ascii="Book Antiqua" w:hAnsi="Book Antiqua"/>
                <w:sz w:val="20"/>
                <w:szCs w:val="20"/>
              </w:rPr>
            </w:pPr>
            <w:r w:rsidRPr="00482D23">
              <w:rPr>
                <w:rFonts w:ascii="Book Antiqua" w:hAnsi="Book Antiqua"/>
                <w:sz w:val="20"/>
                <w:szCs w:val="20"/>
                <w:u w:val="single"/>
              </w:rPr>
              <w:t>Spotkanie UKF</w:t>
            </w:r>
            <w:r w:rsidRPr="00482D23">
              <w:rPr>
                <w:rFonts w:ascii="Book Antiqua" w:hAnsi="Book Antiqua"/>
                <w:sz w:val="20"/>
                <w:szCs w:val="20"/>
              </w:rPr>
              <w:t xml:space="preserve"> – planowana data: październik/listopad 2017r.  </w:t>
            </w:r>
          </w:p>
          <w:p w:rsidR="004B13F1" w:rsidRPr="00482D23" w:rsidRDefault="004B13F1" w:rsidP="004B13F1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sz w:val="20"/>
                <w:szCs w:val="20"/>
              </w:rPr>
              <w:t>35 osób</w:t>
            </w: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4B13F1" w:rsidRPr="00482D23" w:rsidTr="004B13F1">
        <w:tc>
          <w:tcPr>
            <w:tcW w:w="534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3.</w:t>
            </w:r>
          </w:p>
        </w:tc>
        <w:tc>
          <w:tcPr>
            <w:tcW w:w="2976" w:type="dxa"/>
          </w:tcPr>
          <w:p w:rsidR="004B13F1" w:rsidRPr="00482D23" w:rsidRDefault="004B13F1" w:rsidP="004B13F1">
            <w:pPr>
              <w:rPr>
                <w:rFonts w:ascii="Book Antiqua" w:hAnsi="Book Antiqua"/>
                <w:sz w:val="20"/>
                <w:szCs w:val="20"/>
              </w:rPr>
            </w:pPr>
            <w:r w:rsidRPr="00482D23">
              <w:rPr>
                <w:rFonts w:ascii="Book Antiqua" w:hAnsi="Book Antiqua"/>
                <w:sz w:val="20"/>
                <w:szCs w:val="20"/>
                <w:u w:val="single"/>
              </w:rPr>
              <w:t>Inauguracja Roku Akademickiego</w:t>
            </w:r>
            <w:r w:rsidRPr="00482D23">
              <w:rPr>
                <w:rFonts w:ascii="Book Antiqua" w:hAnsi="Book Antiqua"/>
                <w:sz w:val="20"/>
                <w:szCs w:val="20"/>
              </w:rPr>
              <w:t xml:space="preserve"> – planowana data: 10.10.2017 r. </w:t>
            </w:r>
          </w:p>
        </w:tc>
        <w:tc>
          <w:tcPr>
            <w:tcW w:w="20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sz w:val="20"/>
                <w:szCs w:val="20"/>
              </w:rPr>
              <w:t>150 osób</w:t>
            </w: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4B13F1" w:rsidRPr="00482D23" w:rsidTr="004B13F1">
        <w:tc>
          <w:tcPr>
            <w:tcW w:w="534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4.</w:t>
            </w:r>
          </w:p>
        </w:tc>
        <w:tc>
          <w:tcPr>
            <w:tcW w:w="2976" w:type="dxa"/>
          </w:tcPr>
          <w:p w:rsidR="004B13F1" w:rsidRPr="00482D23" w:rsidRDefault="004B13F1" w:rsidP="004B13F1">
            <w:pPr>
              <w:rPr>
                <w:rFonts w:ascii="Book Antiqua" w:hAnsi="Book Antiqua"/>
                <w:sz w:val="20"/>
                <w:szCs w:val="20"/>
              </w:rPr>
            </w:pPr>
            <w:r w:rsidRPr="00482D23">
              <w:rPr>
                <w:rFonts w:ascii="Book Antiqua" w:hAnsi="Book Antiqua"/>
                <w:sz w:val="20"/>
                <w:szCs w:val="20"/>
                <w:u w:val="single"/>
              </w:rPr>
              <w:t>Uroczystość nadania tytułu doktora honoris causa</w:t>
            </w:r>
            <w:r w:rsidRPr="00482D23">
              <w:rPr>
                <w:rFonts w:ascii="Book Antiqua" w:hAnsi="Book Antiqua"/>
                <w:sz w:val="20"/>
                <w:szCs w:val="20"/>
              </w:rPr>
              <w:t xml:space="preserve"> – planowana data: grudzień 2017 r. </w:t>
            </w:r>
          </w:p>
          <w:p w:rsidR="004B13F1" w:rsidRPr="00482D23" w:rsidRDefault="004B13F1" w:rsidP="004B13F1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sz w:val="20"/>
                <w:szCs w:val="20"/>
              </w:rPr>
              <w:t>150 osób</w:t>
            </w: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4B13F1" w:rsidRPr="00482D23" w:rsidTr="004B13F1">
        <w:trPr>
          <w:trHeight w:val="723"/>
        </w:trPr>
        <w:tc>
          <w:tcPr>
            <w:tcW w:w="534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5.</w:t>
            </w:r>
          </w:p>
        </w:tc>
        <w:tc>
          <w:tcPr>
            <w:tcW w:w="2976" w:type="dxa"/>
          </w:tcPr>
          <w:p w:rsidR="004B13F1" w:rsidRPr="00482D23" w:rsidRDefault="004B13F1" w:rsidP="004B13F1">
            <w:pPr>
              <w:rPr>
                <w:rFonts w:ascii="Book Antiqua" w:hAnsi="Book Antiqua"/>
                <w:sz w:val="20"/>
                <w:szCs w:val="20"/>
              </w:rPr>
            </w:pPr>
            <w:r w:rsidRPr="00482D23">
              <w:rPr>
                <w:rFonts w:ascii="Book Antiqua" w:hAnsi="Book Antiqua"/>
                <w:sz w:val="20"/>
                <w:szCs w:val="20"/>
                <w:u w:val="single"/>
              </w:rPr>
              <w:t>Spotkanie opłatkowe</w:t>
            </w:r>
            <w:r w:rsidRPr="00482D23">
              <w:rPr>
                <w:rFonts w:ascii="Book Antiqua" w:hAnsi="Book Antiqua"/>
                <w:sz w:val="20"/>
                <w:szCs w:val="20"/>
              </w:rPr>
              <w:t xml:space="preserve"> – planowana data: grudzień 2017 r. </w:t>
            </w:r>
          </w:p>
        </w:tc>
        <w:tc>
          <w:tcPr>
            <w:tcW w:w="20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sz w:val="20"/>
                <w:szCs w:val="20"/>
              </w:rPr>
              <w:t>150 osób</w:t>
            </w: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3E3D9A" w:rsidRPr="00482D23" w:rsidTr="007C565F">
        <w:trPr>
          <w:trHeight w:val="723"/>
        </w:trPr>
        <w:tc>
          <w:tcPr>
            <w:tcW w:w="7396" w:type="dxa"/>
            <w:gridSpan w:val="4"/>
          </w:tcPr>
          <w:p w:rsidR="003E3D9A" w:rsidRPr="00482D23" w:rsidRDefault="003E3D9A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RAZEM:</w:t>
            </w:r>
          </w:p>
        </w:tc>
        <w:tc>
          <w:tcPr>
            <w:tcW w:w="1843" w:type="dxa"/>
          </w:tcPr>
          <w:p w:rsidR="003E3D9A" w:rsidRPr="00482D23" w:rsidRDefault="003E3D9A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4B13F1" w:rsidRPr="00482D23" w:rsidRDefault="004B13F1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903A33" w:rsidRPr="00482D23" w:rsidRDefault="00903A33" w:rsidP="00903A33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>………..........................................................</w:t>
      </w:r>
    </w:p>
    <w:p w:rsidR="00903A33" w:rsidRPr="00482D23" w:rsidRDefault="00903A33" w:rsidP="00903A33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903A33" w:rsidRPr="00482D23" w:rsidRDefault="00903A33" w:rsidP="00903A33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482D23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Default="0024171D" w:rsidP="004B13F1">
      <w:pPr>
        <w:jc w:val="center"/>
        <w:rPr>
          <w:b/>
          <w:sz w:val="20"/>
          <w:szCs w:val="20"/>
        </w:rPr>
      </w:pPr>
    </w:p>
    <w:p w:rsidR="00482D23" w:rsidRDefault="00482D23" w:rsidP="004B13F1">
      <w:pPr>
        <w:jc w:val="center"/>
        <w:rPr>
          <w:b/>
          <w:sz w:val="20"/>
          <w:szCs w:val="20"/>
        </w:rPr>
      </w:pPr>
    </w:p>
    <w:p w:rsidR="00482D23" w:rsidRDefault="00482D23" w:rsidP="004B13F1">
      <w:pPr>
        <w:jc w:val="center"/>
        <w:rPr>
          <w:b/>
          <w:sz w:val="20"/>
          <w:szCs w:val="20"/>
        </w:rPr>
      </w:pPr>
    </w:p>
    <w:p w:rsidR="00482D23" w:rsidRDefault="00482D23" w:rsidP="004B13F1">
      <w:pPr>
        <w:jc w:val="center"/>
        <w:rPr>
          <w:b/>
          <w:sz w:val="20"/>
          <w:szCs w:val="20"/>
        </w:rPr>
      </w:pPr>
    </w:p>
    <w:p w:rsidR="00482D23" w:rsidRDefault="00482D23" w:rsidP="004B13F1">
      <w:pPr>
        <w:jc w:val="center"/>
        <w:rPr>
          <w:b/>
          <w:sz w:val="20"/>
          <w:szCs w:val="20"/>
        </w:rPr>
      </w:pPr>
    </w:p>
    <w:p w:rsidR="00903A33" w:rsidRDefault="00903A33" w:rsidP="0024171D">
      <w:pPr>
        <w:spacing w:before="100" w:beforeAutospacing="1" w:after="100" w:afterAutospacing="1" w:line="360" w:lineRule="auto"/>
        <w:jc w:val="right"/>
        <w:rPr>
          <w:b/>
          <w:sz w:val="20"/>
          <w:szCs w:val="20"/>
        </w:rPr>
      </w:pPr>
    </w:p>
    <w:p w:rsidR="0024171D" w:rsidRPr="0024171D" w:rsidRDefault="0024171D" w:rsidP="0024171D">
      <w:pPr>
        <w:spacing w:before="100" w:beforeAutospacing="1" w:after="100" w:afterAutospacing="1" w:line="360" w:lineRule="auto"/>
        <w:jc w:val="right"/>
        <w:rPr>
          <w:rFonts w:ascii="Book Antiqua" w:eastAsia="Times New Roman" w:hAnsi="Book Antiqua"/>
          <w:i/>
          <w:sz w:val="20"/>
          <w:szCs w:val="20"/>
        </w:rPr>
      </w:pPr>
      <w:r w:rsidRPr="0024171D">
        <w:rPr>
          <w:rFonts w:ascii="Book Antiqua" w:eastAsia="Times New Roman" w:hAnsi="Book Antiqua"/>
          <w:i/>
          <w:sz w:val="20"/>
          <w:szCs w:val="20"/>
        </w:rPr>
        <w:t>Załącznik nr 3</w:t>
      </w:r>
    </w:p>
    <w:p w:rsidR="008B11F7" w:rsidRPr="008B11F7" w:rsidRDefault="008B11F7" w:rsidP="008B11F7">
      <w:pPr>
        <w:suppressAutoHyphens/>
        <w:autoSpaceDN w:val="0"/>
        <w:spacing w:before="100" w:after="100" w:line="360" w:lineRule="auto"/>
        <w:jc w:val="right"/>
        <w:textAlignment w:val="baseline"/>
        <w:rPr>
          <w:rFonts w:ascii="Book Antiqua" w:eastAsia="Times New Roman" w:hAnsi="Book Antiqua"/>
          <w:i/>
          <w:sz w:val="20"/>
          <w:szCs w:val="20"/>
        </w:rPr>
      </w:pPr>
    </w:p>
    <w:p w:rsidR="008B11F7" w:rsidRPr="008B11F7" w:rsidRDefault="008B11F7" w:rsidP="008B11F7">
      <w:pPr>
        <w:suppressAutoHyphens/>
        <w:autoSpaceDN w:val="0"/>
        <w:spacing w:line="360" w:lineRule="auto"/>
        <w:jc w:val="center"/>
        <w:textAlignment w:val="baseline"/>
      </w:pPr>
      <w:r w:rsidRPr="008B11F7">
        <w:rPr>
          <w:rFonts w:ascii="Book Antiqua" w:hAnsi="Book Antiqua" w:cs="Book Antiqua"/>
          <w:b/>
          <w:bCs/>
          <w:sz w:val="20"/>
          <w:szCs w:val="20"/>
        </w:rPr>
        <w:t>UMOWA/Projekt</w:t>
      </w:r>
      <w:r w:rsidRPr="008B11F7">
        <w:rPr>
          <w:rFonts w:ascii="Book Antiqua" w:hAnsi="Book Antiqua" w:cs="Book Antiqua"/>
          <w:b/>
          <w:bCs/>
          <w:sz w:val="20"/>
          <w:szCs w:val="20"/>
          <w:lang w:eastAsia="ar-SA"/>
        </w:rPr>
        <w:t>………………./2017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</w:rPr>
      </w:pP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</w:pPr>
      <w:r w:rsidRPr="008B11F7">
        <w:rPr>
          <w:rFonts w:ascii="Book Antiqua" w:hAnsi="Book Antiqua" w:cs="Book Antiqua"/>
          <w:sz w:val="20"/>
          <w:szCs w:val="20"/>
        </w:rPr>
        <w:t xml:space="preserve">Zawarta w dniu </w:t>
      </w:r>
      <w:r w:rsidRPr="008B11F7">
        <w:rPr>
          <w:rFonts w:ascii="Book Antiqua" w:hAnsi="Book Antiqua" w:cs="Book Antiqua"/>
          <w:b/>
          <w:bCs/>
          <w:sz w:val="20"/>
          <w:szCs w:val="20"/>
        </w:rPr>
        <w:t>………………..</w:t>
      </w:r>
      <w:r w:rsidRPr="008B11F7">
        <w:rPr>
          <w:rFonts w:ascii="Book Antiqua" w:hAnsi="Book Antiqua" w:cs="Book Antiqua"/>
          <w:sz w:val="20"/>
          <w:szCs w:val="20"/>
        </w:rPr>
        <w:t xml:space="preserve"> w Bydgoszczy pomiędzy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</w:pPr>
      <w:r w:rsidRPr="008B11F7">
        <w:rPr>
          <w:rFonts w:ascii="Book Antiqua" w:hAnsi="Book Antiqua" w:cs="Book Antiqua"/>
          <w:b/>
          <w:bCs/>
          <w:sz w:val="20"/>
          <w:szCs w:val="20"/>
        </w:rPr>
        <w:t>Uniwersytetem Kazimierza Wielkiego</w:t>
      </w:r>
      <w:r w:rsidRPr="008B11F7">
        <w:rPr>
          <w:rFonts w:ascii="Book Antiqua" w:hAnsi="Book Antiqua" w:cs="Book Antiqua"/>
          <w:sz w:val="20"/>
          <w:szCs w:val="20"/>
        </w:rPr>
        <w:t xml:space="preserve"> z siedzibą w Bydgoszczy, 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8B11F7">
        <w:rPr>
          <w:rFonts w:ascii="Book Antiqua" w:hAnsi="Book Antiqua" w:cs="Book Antiqua"/>
          <w:sz w:val="20"/>
          <w:szCs w:val="20"/>
        </w:rPr>
        <w:t xml:space="preserve">adres: 85–064 Bydgoszcz, ul. Chodkiewicza 30, reprezentowanym przez: 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8B11F7">
        <w:rPr>
          <w:rFonts w:ascii="Book Antiqua" w:hAnsi="Book Antiqua" w:cs="Book Antiqua"/>
          <w:sz w:val="20"/>
          <w:szCs w:val="20"/>
        </w:rPr>
        <w:t>mgr Renatę Malak – Kanclerza UKW,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8B11F7">
        <w:rPr>
          <w:rFonts w:ascii="Book Antiqua" w:hAnsi="Book Antiqua" w:cs="Book Antiqua"/>
          <w:sz w:val="20"/>
          <w:szCs w:val="20"/>
        </w:rPr>
        <w:t>przy kontrasygnacie mgr Renaty Stefaniak – Kwestora UKW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</w:pPr>
      <w:r w:rsidRPr="008B11F7">
        <w:rPr>
          <w:rFonts w:ascii="Book Antiqua" w:hAnsi="Book Antiqua" w:cs="Book Antiqua"/>
          <w:sz w:val="20"/>
          <w:szCs w:val="20"/>
        </w:rPr>
        <w:t xml:space="preserve">zwanym dalej </w:t>
      </w:r>
      <w:r w:rsidRPr="008B11F7">
        <w:rPr>
          <w:rFonts w:ascii="Book Antiqua" w:hAnsi="Book Antiqua" w:cs="Book Antiqua"/>
          <w:i/>
          <w:iCs/>
          <w:sz w:val="20"/>
          <w:szCs w:val="20"/>
        </w:rPr>
        <w:t>Zamawiającym</w:t>
      </w:r>
    </w:p>
    <w:p w:rsidR="008B11F7" w:rsidRPr="008B11F7" w:rsidRDefault="008B11F7" w:rsidP="008B11F7">
      <w:pPr>
        <w:suppressAutoHyphens/>
        <w:autoSpaceDN w:val="0"/>
        <w:spacing w:before="120" w:after="120" w:line="360" w:lineRule="auto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8B11F7">
        <w:rPr>
          <w:rFonts w:ascii="Book Antiqua" w:hAnsi="Book Antiqua" w:cs="Book Antiqua"/>
          <w:sz w:val="20"/>
          <w:szCs w:val="20"/>
        </w:rPr>
        <w:t>a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</w:pPr>
      <w:r w:rsidRPr="008B11F7">
        <w:rPr>
          <w:rFonts w:ascii="Book Antiqua" w:hAnsi="Book Antiqua" w:cs="Book Antiqua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</w:pPr>
      <w:r w:rsidRPr="008B11F7">
        <w:rPr>
          <w:rFonts w:ascii="Book Antiqua" w:hAnsi="Book Antiqua" w:cs="Book Antiqua"/>
          <w:sz w:val="20"/>
          <w:szCs w:val="20"/>
        </w:rPr>
        <w:t xml:space="preserve">zwanym dalej </w:t>
      </w:r>
      <w:r w:rsidRPr="008B11F7">
        <w:rPr>
          <w:rFonts w:ascii="Book Antiqua" w:hAnsi="Book Antiqua" w:cs="Book Antiqua"/>
          <w:i/>
          <w:iCs/>
          <w:sz w:val="20"/>
          <w:szCs w:val="20"/>
        </w:rPr>
        <w:t>Wykonawcą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</w:rPr>
      </w:pPr>
    </w:p>
    <w:p w:rsidR="008B11F7" w:rsidRPr="008B11F7" w:rsidRDefault="008B11F7" w:rsidP="008B11F7">
      <w:pPr>
        <w:suppressAutoHyphens/>
        <w:autoSpaceDN w:val="0"/>
        <w:spacing w:after="200" w:line="360" w:lineRule="auto"/>
        <w:jc w:val="both"/>
        <w:textAlignment w:val="baseline"/>
      </w:pPr>
      <w:r w:rsidRPr="008B11F7">
        <w:rPr>
          <w:rFonts w:ascii="Book Antiqua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prowadzonym w trybie zapytania ofertowego, zgodnie z Regulaminem udzielania zamówień publicznych poniżej 30 tys. euro, </w:t>
      </w:r>
      <w:proofErr w:type="spellStart"/>
      <w:r w:rsidRPr="008B11F7">
        <w:rPr>
          <w:rFonts w:ascii="Book Antiqua" w:hAnsi="Book Antiqua" w:cs="Book Antiqua"/>
          <w:sz w:val="20"/>
          <w:szCs w:val="20"/>
          <w:lang w:eastAsia="ar-SA"/>
        </w:rPr>
        <w:t>pn</w:t>
      </w:r>
      <w:proofErr w:type="spellEnd"/>
      <w:r w:rsidRPr="008B11F7">
        <w:rPr>
          <w:rFonts w:ascii="Book Antiqua" w:hAnsi="Book Antiqua" w:cs="Book Antiqua"/>
          <w:sz w:val="20"/>
          <w:szCs w:val="20"/>
          <w:lang w:eastAsia="ar-SA"/>
        </w:rPr>
        <w:t xml:space="preserve">: </w:t>
      </w:r>
      <w:r w:rsidRPr="008B11F7">
        <w:rPr>
          <w:rFonts w:ascii="Book Antiqua" w:hAnsi="Book Antiqua" w:cs="Book Antiqua"/>
          <w:sz w:val="20"/>
          <w:szCs w:val="20"/>
          <w:lang w:eastAsia="en-US"/>
        </w:rPr>
        <w:t>„Świadczenie usług cateringowych na potrzeby UKW”  nr UKW/DZP-282-ZO-25/2017.</w:t>
      </w:r>
    </w:p>
    <w:p w:rsidR="008B11F7" w:rsidRPr="008B11F7" w:rsidRDefault="008B11F7" w:rsidP="008B11F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§ 1</w:t>
      </w:r>
    </w:p>
    <w:p w:rsidR="008B11F7" w:rsidRPr="008B11F7" w:rsidRDefault="008B11F7" w:rsidP="008B11F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Przedmiot umowy</w:t>
      </w:r>
    </w:p>
    <w:p w:rsidR="008B11F7" w:rsidRPr="008B11F7" w:rsidRDefault="008B11F7" w:rsidP="008B11F7">
      <w:pPr>
        <w:numPr>
          <w:ilvl w:val="0"/>
          <w:numId w:val="28"/>
        </w:numPr>
        <w:suppressAutoHyphens/>
        <w:autoSpaceDE w:val="0"/>
        <w:autoSpaceDN w:val="0"/>
        <w:spacing w:line="360" w:lineRule="auto"/>
        <w:ind w:left="284" w:hanging="284"/>
        <w:jc w:val="both"/>
        <w:textAlignment w:val="baseline"/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 xml:space="preserve">Przedmiotem umowy jest świadczenie usług cateringowych na potrzeby UKW, </w:t>
      </w:r>
      <w:r w:rsidRPr="008B11F7">
        <w:rPr>
          <w:rFonts w:ascii="Book Antiqua" w:hAnsi="Book Antiqua"/>
          <w:sz w:val="20"/>
          <w:szCs w:val="20"/>
          <w:lang w:eastAsia="en-US"/>
        </w:rPr>
        <w:t>z</w:t>
      </w:r>
      <w:r w:rsidRPr="008B11F7">
        <w:rPr>
          <w:rFonts w:ascii="Book Antiqua" w:hAnsi="Book Antiqua"/>
          <w:sz w:val="20"/>
          <w:szCs w:val="20"/>
        </w:rPr>
        <w:t>godnie z treścią oferty wykonawcy stanowiącej załącznik 1 do umowy oraz opisem przedmiotu zamówienia zawartym w treści</w:t>
      </w:r>
      <w:r w:rsidRPr="008B11F7">
        <w:rPr>
          <w:rFonts w:ascii="Book Antiqua" w:hAnsi="Book Antiqua" w:cs="Book Antiqua"/>
          <w:sz w:val="20"/>
          <w:szCs w:val="20"/>
          <w:lang w:eastAsia="en-US"/>
        </w:rPr>
        <w:t xml:space="preserve">ą zapytania ofertowego nr UKW/DZP-282-ZO-25/2017, stanowiącego integralną część niniejszej umowy. </w:t>
      </w:r>
    </w:p>
    <w:p w:rsidR="008B11F7" w:rsidRPr="008B11F7" w:rsidRDefault="008B11F7" w:rsidP="008B11F7">
      <w:pPr>
        <w:numPr>
          <w:ilvl w:val="0"/>
          <w:numId w:val="28"/>
        </w:numPr>
        <w:suppressAutoHyphens/>
        <w:autoSpaceDE w:val="0"/>
        <w:autoSpaceDN w:val="0"/>
        <w:spacing w:line="360" w:lineRule="auto"/>
        <w:ind w:left="284" w:hanging="284"/>
        <w:jc w:val="both"/>
        <w:textAlignment w:val="baseline"/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 xml:space="preserve">Miejsce wykonywania usługi – obiekt UKW przy ul. Kopernika 1 w Bydgoszczy. W przypadku </w:t>
      </w:r>
      <w:r w:rsidRPr="008B11F7">
        <w:rPr>
          <w:rFonts w:ascii="Book Antiqua" w:hAnsi="Book Antiqua" w:cs="Book Antiqua"/>
          <w:bCs/>
          <w:sz w:val="20"/>
          <w:szCs w:val="20"/>
        </w:rPr>
        <w:t xml:space="preserve">spotkania UKF miejsce realizacji usługi zostanie podane Wykonawcy nie później niż na </w:t>
      </w:r>
      <w:r w:rsidRPr="008B11F7">
        <w:rPr>
          <w:rFonts w:ascii="Book Antiqua" w:hAnsi="Book Antiqua" w:cs="Book Antiqua"/>
          <w:bCs/>
          <w:sz w:val="20"/>
          <w:szCs w:val="20"/>
          <w:u w:val="single"/>
        </w:rPr>
        <w:t>2 tygodnie</w:t>
      </w:r>
      <w:r w:rsidRPr="008B11F7">
        <w:rPr>
          <w:rFonts w:ascii="Book Antiqua" w:hAnsi="Book Antiqua" w:cs="Book Antiqua"/>
          <w:bCs/>
          <w:sz w:val="20"/>
          <w:szCs w:val="20"/>
        </w:rPr>
        <w:t xml:space="preserve"> przed terminem rozpoczęcia uroczystości.</w:t>
      </w:r>
    </w:p>
    <w:p w:rsidR="008B11F7" w:rsidRPr="008B11F7" w:rsidRDefault="008B11F7" w:rsidP="008B11F7">
      <w:pPr>
        <w:numPr>
          <w:ilvl w:val="0"/>
          <w:numId w:val="28"/>
        </w:numPr>
        <w:suppressAutoHyphens/>
        <w:autoSpaceDE w:val="0"/>
        <w:autoSpaceDN w:val="0"/>
        <w:spacing w:line="360" w:lineRule="auto"/>
        <w:ind w:left="284" w:hanging="284"/>
        <w:jc w:val="both"/>
        <w:textAlignment w:val="baseline"/>
      </w:pPr>
      <w:r w:rsidRPr="008B11F7">
        <w:rPr>
          <w:rFonts w:ascii="Book Antiqua" w:eastAsia="Times New Roman" w:hAnsi="Book Antiqua"/>
          <w:sz w:val="20"/>
          <w:szCs w:val="20"/>
        </w:rPr>
        <w:t xml:space="preserve">Podana w treści zapytania ofertowego </w:t>
      </w:r>
      <w:r w:rsidRPr="008B11F7">
        <w:rPr>
          <w:rFonts w:ascii="Book Antiqua" w:hAnsi="Book Antiqua"/>
          <w:sz w:val="20"/>
          <w:szCs w:val="20"/>
        </w:rPr>
        <w:t xml:space="preserve">liczba gości przy poszczególnych uroczystościach jest wartością szacunkową. Zamawiający zastrzega sobie prawo do zmniejszenia lub zwiększenia liczby uczestników. Ostateczna liczba uczestników zostanie podana Wykonawcy drogą elektroniczną nie później  niż  </w:t>
      </w:r>
      <w:r w:rsidRPr="008B11F7">
        <w:rPr>
          <w:rFonts w:ascii="Book Antiqua" w:hAnsi="Book Antiqua"/>
          <w:sz w:val="20"/>
          <w:szCs w:val="20"/>
          <w:u w:val="single"/>
        </w:rPr>
        <w:t>4 dni</w:t>
      </w:r>
      <w:r w:rsidRPr="008B11F7">
        <w:rPr>
          <w:rFonts w:ascii="Book Antiqua" w:hAnsi="Book Antiqua"/>
          <w:sz w:val="20"/>
          <w:szCs w:val="20"/>
        </w:rPr>
        <w:t xml:space="preserve"> przed terminem rozpoczęcia uroczystości.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</w:p>
    <w:p w:rsidR="008B11F7" w:rsidRPr="008B11F7" w:rsidRDefault="008B11F7" w:rsidP="008B11F7">
      <w:pPr>
        <w:suppressAutoHyphens/>
        <w:autoSpaceDE w:val="0"/>
        <w:autoSpaceDN w:val="0"/>
        <w:spacing w:line="360" w:lineRule="auto"/>
        <w:ind w:left="360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§ 2</w:t>
      </w:r>
    </w:p>
    <w:p w:rsidR="008B11F7" w:rsidRPr="008B11F7" w:rsidRDefault="008B11F7" w:rsidP="008B11F7">
      <w:pPr>
        <w:suppressAutoHyphens/>
        <w:autoSpaceDE w:val="0"/>
        <w:autoSpaceDN w:val="0"/>
        <w:spacing w:line="360" w:lineRule="auto"/>
        <w:ind w:left="360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Termin realizacji umowy</w:t>
      </w:r>
    </w:p>
    <w:p w:rsidR="008B11F7" w:rsidRPr="008B11F7" w:rsidRDefault="008B11F7" w:rsidP="008B11F7">
      <w:pPr>
        <w:numPr>
          <w:ilvl w:val="3"/>
          <w:numId w:val="29"/>
        </w:numPr>
        <w:suppressAutoHyphens/>
        <w:autoSpaceDN w:val="0"/>
        <w:spacing w:after="200" w:line="360" w:lineRule="auto"/>
        <w:jc w:val="both"/>
        <w:textAlignment w:val="baseline"/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 xml:space="preserve">Wykonawca będzie realizował przedmiot zamówienia w następujących terminach: </w:t>
      </w:r>
    </w:p>
    <w:p w:rsidR="008B11F7" w:rsidRPr="008B11F7" w:rsidRDefault="008B11F7" w:rsidP="008B11F7">
      <w:pPr>
        <w:numPr>
          <w:ilvl w:val="0"/>
          <w:numId w:val="30"/>
        </w:numPr>
        <w:suppressAutoHyphens/>
        <w:autoSpaceDN w:val="0"/>
        <w:spacing w:after="200" w:line="360" w:lineRule="auto"/>
        <w:jc w:val="both"/>
        <w:textAlignment w:val="baseline"/>
        <w:rPr>
          <w:rFonts w:ascii="Calibri" w:hAnsi="Calibri" w:cs="Calibri"/>
          <w:sz w:val="22"/>
          <w:szCs w:val="22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 xml:space="preserve">miesiąc kwiecień 2017r., </w:t>
      </w:r>
    </w:p>
    <w:p w:rsidR="008B11F7" w:rsidRPr="008B11F7" w:rsidRDefault="008B11F7" w:rsidP="008B11F7">
      <w:pPr>
        <w:numPr>
          <w:ilvl w:val="0"/>
          <w:numId w:val="30"/>
        </w:numPr>
        <w:suppressAutoHyphens/>
        <w:autoSpaceDN w:val="0"/>
        <w:spacing w:after="200" w:line="360" w:lineRule="auto"/>
        <w:jc w:val="both"/>
        <w:textAlignment w:val="baseline"/>
        <w:rPr>
          <w:rFonts w:ascii="Calibri" w:hAnsi="Calibri" w:cs="Calibri"/>
          <w:sz w:val="22"/>
          <w:szCs w:val="22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>miesiąc październik 2017r.,</w:t>
      </w:r>
    </w:p>
    <w:p w:rsidR="008B11F7" w:rsidRPr="008B11F7" w:rsidRDefault="008B11F7" w:rsidP="008B11F7">
      <w:pPr>
        <w:numPr>
          <w:ilvl w:val="0"/>
          <w:numId w:val="30"/>
        </w:numPr>
        <w:suppressAutoHyphens/>
        <w:autoSpaceDN w:val="0"/>
        <w:spacing w:after="200" w:line="360" w:lineRule="auto"/>
        <w:jc w:val="both"/>
        <w:textAlignment w:val="baseline"/>
        <w:rPr>
          <w:rFonts w:ascii="Calibri" w:hAnsi="Calibri" w:cs="Calibri"/>
          <w:sz w:val="22"/>
          <w:szCs w:val="22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 xml:space="preserve"> miesiąc listopad 2017r., </w:t>
      </w:r>
    </w:p>
    <w:p w:rsidR="008B11F7" w:rsidRPr="008B11F7" w:rsidRDefault="008B11F7" w:rsidP="008B11F7">
      <w:pPr>
        <w:numPr>
          <w:ilvl w:val="0"/>
          <w:numId w:val="30"/>
        </w:numPr>
        <w:suppressAutoHyphens/>
        <w:autoSpaceDN w:val="0"/>
        <w:spacing w:after="200" w:line="360" w:lineRule="auto"/>
        <w:jc w:val="both"/>
        <w:textAlignment w:val="baseline"/>
        <w:rPr>
          <w:rFonts w:ascii="Calibri" w:hAnsi="Calibri" w:cs="Calibri"/>
          <w:sz w:val="22"/>
          <w:szCs w:val="22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>miesiąc grudzień 2017r.,</w:t>
      </w:r>
    </w:p>
    <w:p w:rsidR="008B11F7" w:rsidRPr="008B11F7" w:rsidRDefault="008B11F7" w:rsidP="008B11F7">
      <w:pPr>
        <w:numPr>
          <w:ilvl w:val="3"/>
          <w:numId w:val="29"/>
        </w:numPr>
        <w:suppressAutoHyphens/>
        <w:autoSpaceDN w:val="0"/>
        <w:spacing w:after="200" w:line="360" w:lineRule="auto"/>
        <w:jc w:val="both"/>
        <w:textAlignment w:val="baseline"/>
      </w:pPr>
      <w:r w:rsidRPr="008B11F7">
        <w:rPr>
          <w:rFonts w:ascii="Book Antiqua" w:hAnsi="Book Antiqua"/>
          <w:sz w:val="20"/>
          <w:szCs w:val="20"/>
        </w:rPr>
        <w:t>Szczegółowe terminy (dzień i godzina) realizacji poszczególnych uroczystości w miesiącach wymienionych w ust.1  pkt.1-4 zostaną przekazane  Wykonawcy</w:t>
      </w:r>
      <w:r w:rsidRPr="008B11F7">
        <w:rPr>
          <w:sz w:val="20"/>
          <w:szCs w:val="20"/>
        </w:rPr>
        <w:t xml:space="preserve"> </w:t>
      </w:r>
      <w:r w:rsidRPr="008B11F7">
        <w:rPr>
          <w:rFonts w:ascii="Book Antiqua" w:hAnsi="Book Antiqua"/>
          <w:sz w:val="20"/>
          <w:szCs w:val="20"/>
        </w:rPr>
        <w:t xml:space="preserve">drogą elektroniczną nie później niż </w:t>
      </w:r>
      <w:r w:rsidRPr="008B11F7">
        <w:rPr>
          <w:rFonts w:ascii="Book Antiqua" w:hAnsi="Book Antiqua"/>
          <w:sz w:val="20"/>
          <w:szCs w:val="20"/>
          <w:u w:val="single"/>
        </w:rPr>
        <w:t xml:space="preserve">2 tygodnie </w:t>
      </w:r>
      <w:r w:rsidRPr="008B11F7">
        <w:rPr>
          <w:rFonts w:ascii="Book Antiqua" w:hAnsi="Book Antiqua"/>
          <w:sz w:val="20"/>
          <w:szCs w:val="20"/>
        </w:rPr>
        <w:t>przed terminem rozpoczęcia danej uroczystości.</w:t>
      </w:r>
    </w:p>
    <w:p w:rsidR="008B11F7" w:rsidRPr="008B11F7" w:rsidRDefault="008B11F7" w:rsidP="008B11F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8B11F7" w:rsidRPr="008B11F7" w:rsidRDefault="008B11F7" w:rsidP="008B11F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§ 3 </w:t>
      </w:r>
    </w:p>
    <w:p w:rsidR="008B11F7" w:rsidRPr="008B11F7" w:rsidRDefault="008B11F7" w:rsidP="008B11F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Zobowiązania Wykonawcy</w:t>
      </w:r>
    </w:p>
    <w:p w:rsidR="008B11F7" w:rsidRPr="008B11F7" w:rsidRDefault="008B11F7" w:rsidP="008B11F7">
      <w:pPr>
        <w:widowControl w:val="0"/>
        <w:numPr>
          <w:ilvl w:val="0"/>
          <w:numId w:val="31"/>
        </w:numPr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Wykonawca zobowiązuje się do realizacji przedmiotu zamówienia zgodnie z treścią i wymaganiami zawartymi w treści zapytania ofertowego, a w szczególności do:</w:t>
      </w:r>
    </w:p>
    <w:p w:rsidR="008B11F7" w:rsidRPr="008B11F7" w:rsidRDefault="008B11F7" w:rsidP="008B11F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1)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przygotowania posiłków zgodnie z zasadami określonymi w ustawie o bezpieczeństwie żywności i żywienia (</w:t>
      </w:r>
      <w:proofErr w:type="spellStart"/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jt</w:t>
      </w:r>
      <w:proofErr w:type="spellEnd"/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. Dz.U.2017r. poz. 149 ze zm. );</w:t>
      </w:r>
    </w:p>
    <w:p w:rsidR="008B11F7" w:rsidRPr="008B11F7" w:rsidRDefault="008B11F7" w:rsidP="008B11F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2)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 xml:space="preserve">przestrzegania przepisów sanitarno-epidemiologicznych, BHP, </w:t>
      </w:r>
      <w:proofErr w:type="spellStart"/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PPoż.</w:t>
      </w:r>
      <w:proofErr w:type="spellEnd"/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,</w:t>
      </w:r>
    </w:p>
    <w:p w:rsidR="008B11F7" w:rsidRPr="008B11F7" w:rsidRDefault="008B11F7" w:rsidP="008B11F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3)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terminowego dostarczenia i podania posiłków do wskazanego przez Zamawiającego miejsca,</w:t>
      </w:r>
    </w:p>
    <w:p w:rsidR="008B11F7" w:rsidRPr="008B11F7" w:rsidRDefault="008B11F7" w:rsidP="008B11F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4)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przybycia na miejsce wskazane przez Zamawiającego, co najmniej 1,5 godziny przed planowaną godziną rozpoczęcia uroczystości,</w:t>
      </w:r>
    </w:p>
    <w:p w:rsidR="008B11F7" w:rsidRPr="008B11F7" w:rsidRDefault="008B11F7" w:rsidP="008B11F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5)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świadczenia usługi na zastawie porcelanowej/ceramicznej z kompletem sztućców metalowych,</w:t>
      </w:r>
    </w:p>
    <w:p w:rsidR="008B11F7" w:rsidRPr="008B11F7" w:rsidRDefault="008B11F7" w:rsidP="008B11F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6)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zapewnienia wszelkich detali potrzebnych do właściwego podania i skonsumowania posiłków takich jak obrusy (z materiału – nie papierowe), papierowe serwetki, korkociągi do wina, kieliszki do wina  i dekoracje,</w:t>
      </w:r>
    </w:p>
    <w:p w:rsidR="008B11F7" w:rsidRPr="008B11F7" w:rsidRDefault="008B11F7" w:rsidP="008B11F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7)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przygotowania stołów, nakrycia ich obrusami  i udekorowania;</w:t>
      </w:r>
    </w:p>
    <w:p w:rsidR="008B11F7" w:rsidRPr="008B11F7" w:rsidRDefault="008B11F7" w:rsidP="008B11F7">
      <w:pPr>
        <w:widowControl w:val="0"/>
        <w:numPr>
          <w:ilvl w:val="0"/>
          <w:numId w:val="31"/>
        </w:numPr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Wykonawca gwarantuje, że:</w:t>
      </w:r>
    </w:p>
    <w:p w:rsidR="008B11F7" w:rsidRPr="008B11F7" w:rsidRDefault="008B11F7" w:rsidP="008B11F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1)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zapewniona zastawa stołowa będzie czysta, nieuszkodzona i wysterylizowana,</w:t>
      </w:r>
    </w:p>
    <w:p w:rsidR="008B11F7" w:rsidRPr="008B11F7" w:rsidRDefault="008B11F7" w:rsidP="008B11F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2)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 xml:space="preserve"> obrusy będą czyste, nieuszkodzone i wyprasowane,</w:t>
      </w:r>
    </w:p>
    <w:p w:rsidR="008B11F7" w:rsidRPr="008B11F7" w:rsidRDefault="008B11F7" w:rsidP="008B11F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3)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dostawę, wyłożenie posiłków oraz sprzętu niezbędnego do realizacji przedmiotu zamówienia,</w:t>
      </w:r>
    </w:p>
    <w:p w:rsidR="008B11F7" w:rsidRPr="008B11F7" w:rsidRDefault="008B11F7" w:rsidP="008B11F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4)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 xml:space="preserve">obsługę kelnerską podczas trwania uroczystości, w liczbie odpowiedniej do liczby gości danej uroczystości.  </w:t>
      </w:r>
    </w:p>
    <w:p w:rsidR="008B11F7" w:rsidRPr="008B11F7" w:rsidRDefault="008B11F7" w:rsidP="008B11F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5)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uprzątnięcie stołów po zakończeniu uroczystości;</w:t>
      </w:r>
    </w:p>
    <w:p w:rsidR="008B11F7" w:rsidRPr="008B11F7" w:rsidRDefault="008B11F7" w:rsidP="008B11F7">
      <w:pPr>
        <w:widowControl w:val="0"/>
        <w:numPr>
          <w:ilvl w:val="0"/>
          <w:numId w:val="31"/>
        </w:numPr>
        <w:suppressAutoHyphens/>
        <w:autoSpaceDN w:val="0"/>
        <w:spacing w:after="200" w:line="360" w:lineRule="auto"/>
        <w:jc w:val="both"/>
        <w:textAlignment w:val="baseline"/>
      </w:pPr>
      <w:r w:rsidRPr="008B11F7">
        <w:rPr>
          <w:rFonts w:ascii="Book Antiqua" w:eastAsia="Times New Roman" w:hAnsi="Book Antiqua"/>
          <w:kern w:val="3"/>
          <w:sz w:val="20"/>
          <w:szCs w:val="20"/>
        </w:rPr>
        <w:t>Wykonawca, zapewnia, że posiłki będą posiadać odpowiednie walory smakowe  i zapachowe oraz estetyczny wygląd. Wykonawca przy sporządzaniu posiłków będzie stosować świeże produkty dostępne na rynku.</w:t>
      </w:r>
      <w:r w:rsidRPr="008B11F7">
        <w:t xml:space="preserve"> </w:t>
      </w:r>
    </w:p>
    <w:p w:rsidR="008B11F7" w:rsidRPr="008B11F7" w:rsidRDefault="008B11F7" w:rsidP="008B11F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§ 4</w:t>
      </w:r>
    </w:p>
    <w:p w:rsidR="008B11F7" w:rsidRPr="008B11F7" w:rsidRDefault="008B11F7" w:rsidP="008B11F7">
      <w:pPr>
        <w:numPr>
          <w:ilvl w:val="1"/>
          <w:numId w:val="32"/>
        </w:numPr>
        <w:suppressAutoHyphens/>
        <w:autoSpaceDE w:val="0"/>
        <w:autoSpaceDN w:val="0"/>
        <w:spacing w:after="200" w:line="360" w:lineRule="auto"/>
        <w:ind w:left="426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8B11F7">
        <w:rPr>
          <w:rFonts w:ascii="Book Antiqua" w:hAnsi="Book Antiqua" w:cs="Book Antiqua"/>
          <w:sz w:val="20"/>
          <w:szCs w:val="20"/>
        </w:rPr>
        <w:t>Osobą odpowiedzialną za wykonanie umowy ze strony Zamawiającego jest …………………………………………………., tel. …………….lub inna wyznaczona pisemnie osoba.</w:t>
      </w:r>
    </w:p>
    <w:p w:rsidR="008B11F7" w:rsidRPr="008B11F7" w:rsidRDefault="008B11F7" w:rsidP="008B11F7">
      <w:pPr>
        <w:numPr>
          <w:ilvl w:val="1"/>
          <w:numId w:val="32"/>
        </w:numPr>
        <w:suppressAutoHyphens/>
        <w:autoSpaceDE w:val="0"/>
        <w:autoSpaceDN w:val="0"/>
        <w:spacing w:after="200" w:line="360" w:lineRule="auto"/>
        <w:ind w:left="426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8B11F7">
        <w:rPr>
          <w:rFonts w:ascii="Book Antiqua" w:hAnsi="Book Antiqua" w:cs="Book Antiqua"/>
          <w:sz w:val="20"/>
          <w:szCs w:val="20"/>
        </w:rPr>
        <w:t>Osobą odpowiedzialną za wykonanie umowy ze strony Wykonawcy jest …………………………………………………., tel. …………….lub inna wyznaczona pisemnie osoba.</w:t>
      </w:r>
    </w:p>
    <w:p w:rsidR="008B11F7" w:rsidRPr="008B11F7" w:rsidRDefault="008B11F7" w:rsidP="008B11F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§ 5</w:t>
      </w:r>
    </w:p>
    <w:p w:rsidR="008B11F7" w:rsidRPr="008B11F7" w:rsidRDefault="008B11F7" w:rsidP="008B11F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</w:rPr>
      </w:pPr>
      <w:r w:rsidRPr="008B11F7">
        <w:rPr>
          <w:rFonts w:ascii="Book Antiqua" w:hAnsi="Book Antiqua" w:cs="Book Antiqua"/>
          <w:b/>
          <w:bCs/>
          <w:sz w:val="20"/>
          <w:szCs w:val="20"/>
        </w:rPr>
        <w:t>Warunki płatności</w:t>
      </w:r>
    </w:p>
    <w:p w:rsidR="008B11F7" w:rsidRPr="008B11F7" w:rsidRDefault="008B11F7" w:rsidP="008B11F7">
      <w:pPr>
        <w:numPr>
          <w:ilvl w:val="0"/>
          <w:numId w:val="33"/>
        </w:numPr>
        <w:tabs>
          <w:tab w:val="left" w:pos="284"/>
          <w:tab w:val="left" w:pos="720"/>
        </w:tabs>
        <w:suppressAutoHyphens/>
        <w:autoSpaceDE w:val="0"/>
        <w:autoSpaceDN w:val="0"/>
        <w:spacing w:after="200" w:line="360" w:lineRule="auto"/>
        <w:ind w:left="0" w:firstLine="0"/>
        <w:textAlignment w:val="baseline"/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 xml:space="preserve">Za wykonanie przedmiotu umowy strony ustalają maksymalne wynagrodzenie  w wysokości </w:t>
      </w: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………………… zł brutto</w:t>
      </w:r>
      <w:r w:rsidRPr="008B11F7">
        <w:rPr>
          <w:rFonts w:ascii="Book Antiqua" w:hAnsi="Book Antiqua" w:cs="Book Antiqua"/>
          <w:sz w:val="20"/>
          <w:szCs w:val="20"/>
          <w:lang w:eastAsia="en-US"/>
        </w:rPr>
        <w:t xml:space="preserve">, (słownie: ……………………………………………………………),              </w:t>
      </w:r>
    </w:p>
    <w:p w:rsidR="008B11F7" w:rsidRPr="008B11F7" w:rsidRDefault="008B11F7" w:rsidP="008B11F7">
      <w:pPr>
        <w:numPr>
          <w:ilvl w:val="0"/>
          <w:numId w:val="33"/>
        </w:numPr>
        <w:tabs>
          <w:tab w:val="left" w:pos="284"/>
          <w:tab w:val="left" w:pos="720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 xml:space="preserve"> Wynagrodzenie określone w ust. 1 obejmuje całość kosztów związanych z kompleksową realizacją przedmiotu zamówienia.</w:t>
      </w:r>
    </w:p>
    <w:p w:rsidR="008B11F7" w:rsidRPr="008B11F7" w:rsidRDefault="008B11F7" w:rsidP="008B11F7">
      <w:pPr>
        <w:numPr>
          <w:ilvl w:val="0"/>
          <w:numId w:val="33"/>
        </w:numPr>
        <w:tabs>
          <w:tab w:val="left" w:pos="284"/>
          <w:tab w:val="left" w:pos="720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</w:rPr>
        <w:t>.Ze względu na przedmiot zamówienia, Zamawiający zastrzega sobie prawo zmniejszenia lub zwiększenia wartości zamówienia o 30%. W przypadku zmniejszenia wartości zamówienia, Wykonawca nie będzie rościł żadnych roszczeń z tego tytułu, w szczególności w zakresie zmniejszenia wysokości wynagrodzenia.</w:t>
      </w:r>
    </w:p>
    <w:p w:rsidR="008B11F7" w:rsidRPr="008B11F7" w:rsidRDefault="008B11F7" w:rsidP="008B11F7">
      <w:pPr>
        <w:numPr>
          <w:ilvl w:val="0"/>
          <w:numId w:val="33"/>
        </w:numPr>
        <w:tabs>
          <w:tab w:val="left" w:pos="284"/>
          <w:tab w:val="left" w:pos="720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eastAsia="Lucida Sans Unicode" w:hAnsi="Book Antiqua" w:cs="Tahoma"/>
          <w:kern w:val="1"/>
          <w:sz w:val="20"/>
          <w:szCs w:val="20"/>
          <w:lang w:eastAsia="ar-SA"/>
        </w:rPr>
        <w:t xml:space="preserve"> Należność za usługę cateringową będzie płatna po przeprowadzeniu uroczystości dla danej grupy uczestników, na podstawie faktury wystawionej przez Wykonawcę, na kwoty wymienione w formularzu cenowym stanowiącym załącznik nr 2 do niniejszej umowy, z uwzględnieniem ilości osób, dla których przedmiot umowy został zrealizowany. </w:t>
      </w:r>
    </w:p>
    <w:p w:rsidR="008B11F7" w:rsidRPr="008B11F7" w:rsidRDefault="008B11F7" w:rsidP="008B11F7">
      <w:pPr>
        <w:numPr>
          <w:ilvl w:val="0"/>
          <w:numId w:val="33"/>
        </w:numPr>
        <w:tabs>
          <w:tab w:val="left" w:pos="284"/>
          <w:tab w:val="left" w:pos="720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eastAsia="Lucida Sans Unicode" w:hAnsi="Book Antiqua" w:cs="Tahoma"/>
          <w:kern w:val="1"/>
          <w:sz w:val="20"/>
          <w:szCs w:val="20"/>
          <w:lang w:eastAsia="ar-SA"/>
        </w:rPr>
        <w:t xml:space="preserve">Należność, o której mowa w ust. 4 będzie płatna przelewem na konto Wykonawcy wskazane w fakturze w terminie </w:t>
      </w:r>
      <w:r w:rsidRPr="008B11F7">
        <w:rPr>
          <w:rFonts w:ascii="Book Antiqua" w:eastAsia="Lucida Sans Unicode" w:hAnsi="Book Antiqua" w:cs="Tahoma"/>
          <w:kern w:val="1"/>
          <w:sz w:val="20"/>
          <w:szCs w:val="20"/>
          <w:lang w:eastAsia="ar-SA"/>
        </w:rPr>
        <w:t>30</w:t>
      </w:r>
      <w:r w:rsidRPr="008B11F7">
        <w:rPr>
          <w:rFonts w:ascii="Book Antiqua" w:eastAsia="Lucida Sans Unicode" w:hAnsi="Book Antiqua" w:cs="Tahoma"/>
          <w:kern w:val="1"/>
          <w:sz w:val="20"/>
          <w:szCs w:val="20"/>
          <w:lang w:eastAsia="ar-SA"/>
        </w:rPr>
        <w:t xml:space="preserve"> dni kalendarzowych od daty otrzymania przez Zamawiającego prawidłowo wystawionej faktury. W przypadku błędnie wystawionej faktury, termin płatności biegnie od dnia doręczenia Zamawiającemu prawidłowo wystawionej faktury VAT.</w:t>
      </w:r>
    </w:p>
    <w:p w:rsidR="008B11F7" w:rsidRPr="008B11F7" w:rsidRDefault="008B11F7" w:rsidP="008B11F7">
      <w:pPr>
        <w:numPr>
          <w:ilvl w:val="0"/>
          <w:numId w:val="33"/>
        </w:numPr>
        <w:tabs>
          <w:tab w:val="left" w:pos="284"/>
          <w:tab w:val="left" w:pos="720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eastAsia="Times New Roman" w:hAnsi="Book Antiqua" w:cs="Book Antiqua"/>
          <w:sz w:val="20"/>
          <w:szCs w:val="20"/>
          <w:lang w:eastAsia="en-US"/>
        </w:rPr>
        <w:t>Za termin zapłaty uznaje się dzień obciążenia rachunku bankowego Zamawiającego.</w:t>
      </w:r>
    </w:p>
    <w:p w:rsidR="008B11F7" w:rsidRPr="008B11F7" w:rsidRDefault="008B11F7" w:rsidP="008B11F7">
      <w:pPr>
        <w:suppressAutoHyphens/>
        <w:autoSpaceDE w:val="0"/>
        <w:autoSpaceDN w:val="0"/>
        <w:spacing w:line="360" w:lineRule="auto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8B11F7" w:rsidRPr="008B11F7" w:rsidRDefault="008B11F7" w:rsidP="008B11F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§ 6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Kary umowne</w:t>
      </w:r>
    </w:p>
    <w:p w:rsidR="008B11F7" w:rsidRPr="008B11F7" w:rsidRDefault="008B11F7" w:rsidP="008B11F7">
      <w:pPr>
        <w:widowControl w:val="0"/>
        <w:numPr>
          <w:ilvl w:val="3"/>
          <w:numId w:val="33"/>
        </w:numPr>
        <w:tabs>
          <w:tab w:val="left" w:pos="284"/>
          <w:tab w:val="left" w:pos="2880"/>
        </w:tabs>
        <w:suppressAutoHyphens/>
        <w:autoSpaceDN w:val="0"/>
        <w:spacing w:after="200" w:line="360" w:lineRule="auto"/>
        <w:ind w:left="0" w:firstLine="0"/>
        <w:jc w:val="both"/>
        <w:textAlignment w:val="baseline"/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 xml:space="preserve">Zamawiający zapłaci Wykonawcy karę umowną za odstąpienie od umowy wskutek okoliczności, leżących po stronie Zamawiającego w wysokości </w:t>
      </w:r>
      <w:r w:rsidRPr="008B11F7">
        <w:rPr>
          <w:rFonts w:ascii="Book Antiqua" w:hAnsi="Book Antiqua" w:cs="Book Antiqua"/>
          <w:b/>
          <w:bCs/>
          <w:kern w:val="3"/>
          <w:sz w:val="20"/>
          <w:szCs w:val="20"/>
          <w:lang w:eastAsia="en-US"/>
        </w:rPr>
        <w:t xml:space="preserve">15% 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 xml:space="preserve">wartości brutto  przedmiotu umowy, o której mowa w </w:t>
      </w:r>
      <w:r w:rsidRPr="008B11F7">
        <w:rPr>
          <w:rFonts w:ascii="Book Antiqua" w:hAnsi="Book Antiqua" w:cs="Book Antiqua"/>
          <w:bCs/>
          <w:kern w:val="3"/>
          <w:sz w:val="20"/>
          <w:szCs w:val="20"/>
          <w:lang w:eastAsia="en-US"/>
        </w:rPr>
        <w:t>§ 5 ust. 1, z wyłączeniem przypadku określonego w §7 ust.1 .</w:t>
      </w:r>
      <w:r w:rsidRPr="008B11F7">
        <w:rPr>
          <w:rFonts w:ascii="Book Antiqua" w:hAnsi="Book Antiqua" w:cs="Book Antiqua"/>
          <w:bCs/>
          <w:color w:val="FF0000"/>
          <w:kern w:val="3"/>
          <w:sz w:val="20"/>
          <w:szCs w:val="20"/>
          <w:lang w:eastAsia="en-US"/>
        </w:rPr>
        <w:t xml:space="preserve">   </w:t>
      </w:r>
    </w:p>
    <w:p w:rsidR="008B11F7" w:rsidRPr="008B11F7" w:rsidRDefault="008B11F7" w:rsidP="008B11F7">
      <w:pPr>
        <w:widowControl w:val="0"/>
        <w:numPr>
          <w:ilvl w:val="3"/>
          <w:numId w:val="33"/>
        </w:numPr>
        <w:tabs>
          <w:tab w:val="left" w:pos="284"/>
          <w:tab w:val="left" w:pos="2880"/>
        </w:tabs>
        <w:suppressAutoHyphens/>
        <w:autoSpaceDN w:val="0"/>
        <w:spacing w:after="200" w:line="360" w:lineRule="auto"/>
        <w:ind w:left="0" w:firstLine="0"/>
        <w:jc w:val="both"/>
        <w:textAlignment w:val="baseline"/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 xml:space="preserve">Wykonawca zapłaci Zamawiającemu karę umowną za odstąpienie od umowy na skutek okoliczności leżących po stronie Wykonawcy w wysokości </w:t>
      </w:r>
      <w:r w:rsidRPr="008B11F7">
        <w:rPr>
          <w:rFonts w:ascii="Book Antiqua" w:hAnsi="Book Antiqua" w:cs="Book Antiqua"/>
          <w:b/>
          <w:bCs/>
          <w:kern w:val="3"/>
          <w:sz w:val="20"/>
          <w:szCs w:val="20"/>
          <w:lang w:eastAsia="en-US"/>
        </w:rPr>
        <w:t>15%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 xml:space="preserve"> wartości brutto przedmiotu umowy, o której mowa w </w:t>
      </w:r>
      <w:r w:rsidRPr="008B11F7">
        <w:rPr>
          <w:rFonts w:ascii="Book Antiqua" w:hAnsi="Book Antiqua" w:cs="Book Antiqua"/>
          <w:bCs/>
          <w:kern w:val="3"/>
          <w:sz w:val="20"/>
          <w:szCs w:val="20"/>
          <w:lang w:eastAsia="en-US"/>
        </w:rPr>
        <w:t>§ 5 ust. 1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.</w:t>
      </w:r>
    </w:p>
    <w:p w:rsidR="008B11F7" w:rsidRPr="008B11F7" w:rsidRDefault="008B11F7" w:rsidP="008B11F7">
      <w:pPr>
        <w:widowControl w:val="0"/>
        <w:numPr>
          <w:ilvl w:val="3"/>
          <w:numId w:val="33"/>
        </w:numPr>
        <w:tabs>
          <w:tab w:val="left" w:pos="284"/>
          <w:tab w:val="left" w:pos="2880"/>
        </w:tabs>
        <w:suppressAutoHyphens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Nadto Wykonawca zapłaci Zamawiającemu karę umowną:</w:t>
      </w:r>
    </w:p>
    <w:p w:rsidR="008B11F7" w:rsidRPr="008B11F7" w:rsidRDefault="008B11F7" w:rsidP="008B11F7">
      <w:pPr>
        <w:widowControl w:val="0"/>
        <w:tabs>
          <w:tab w:val="left" w:pos="284"/>
        </w:tabs>
        <w:suppressAutoHyphens/>
        <w:autoSpaceDN w:val="0"/>
        <w:spacing w:line="360" w:lineRule="auto"/>
        <w:jc w:val="both"/>
        <w:textAlignment w:val="baseline"/>
        <w:rPr>
          <w:rFonts w:ascii="Book Antiqua" w:eastAsia="Lucida Sans Unicode" w:hAnsi="Book Antiqua" w:cs="Tahoma"/>
          <w:b/>
          <w:kern w:val="1"/>
          <w:sz w:val="20"/>
          <w:szCs w:val="20"/>
          <w:lang w:eastAsia="ar-SA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 xml:space="preserve">     1) </w:t>
      </w:r>
      <w:r w:rsidRPr="008B11F7">
        <w:rPr>
          <w:rFonts w:ascii="Book Antiqua" w:eastAsia="Lucida Sans Unicode" w:hAnsi="Book Antiqua" w:cs="Tahoma"/>
          <w:kern w:val="1"/>
          <w:sz w:val="20"/>
          <w:szCs w:val="20"/>
          <w:lang w:eastAsia="ar-SA"/>
        </w:rPr>
        <w:t>w razie nienależytego wykonania przedmiotu umowy, w wysokości 10% wartości wynagrodzenia brutto określonego w §5 ust. 1.</w:t>
      </w:r>
    </w:p>
    <w:p w:rsidR="008B11F7" w:rsidRPr="008B11F7" w:rsidRDefault="008B11F7" w:rsidP="008B11F7">
      <w:pPr>
        <w:widowControl w:val="0"/>
        <w:tabs>
          <w:tab w:val="left" w:pos="284"/>
        </w:tabs>
        <w:suppressAutoHyphens/>
        <w:autoSpaceDN w:val="0"/>
        <w:spacing w:line="360" w:lineRule="auto"/>
        <w:jc w:val="both"/>
        <w:textAlignment w:val="baseline"/>
        <w:rPr>
          <w:rFonts w:ascii="Book Antiqua" w:hAnsi="Book Antiqua"/>
          <w:color w:val="FF0000"/>
        </w:rPr>
      </w:pPr>
    </w:p>
    <w:p w:rsidR="008B11F7" w:rsidRPr="008B11F7" w:rsidRDefault="008B11F7" w:rsidP="008B11F7">
      <w:pPr>
        <w:widowControl w:val="0"/>
        <w:numPr>
          <w:ilvl w:val="3"/>
          <w:numId w:val="33"/>
        </w:numPr>
        <w:tabs>
          <w:tab w:val="left" w:pos="284"/>
          <w:tab w:val="left" w:pos="2552"/>
          <w:tab w:val="left" w:pos="2880"/>
        </w:tabs>
        <w:suppressAutoHyphens/>
        <w:autoSpaceDN w:val="0"/>
        <w:spacing w:after="200" w:line="360" w:lineRule="auto"/>
        <w:ind w:left="0" w:firstLine="0"/>
        <w:jc w:val="both"/>
        <w:textAlignment w:val="baseline"/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>Stronom przysługuje prawo dochodzenia odszkodowania uzupełniającego, przekraczającego wysokość kar umownych do wysokości rzeczywiście poniesionej szkody na zasadach przewidzianych przepisami Kodeksu cywilnego.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 xml:space="preserve"> </w:t>
      </w:r>
    </w:p>
    <w:p w:rsidR="008B11F7" w:rsidRPr="008B11F7" w:rsidRDefault="008B11F7" w:rsidP="008B11F7">
      <w:pPr>
        <w:widowControl w:val="0"/>
        <w:numPr>
          <w:ilvl w:val="3"/>
          <w:numId w:val="33"/>
        </w:numPr>
        <w:tabs>
          <w:tab w:val="left" w:pos="284"/>
          <w:tab w:val="left" w:pos="2552"/>
          <w:tab w:val="left" w:pos="2880"/>
        </w:tabs>
        <w:suppressAutoHyphens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Strony mogą dochodzić odszkodowania na zasadach ogólnych w przypadku, kiedy szkoda powstanie z przyczyn, dla których kary umowne nie zostały zastrzeżone.</w:t>
      </w:r>
    </w:p>
    <w:p w:rsidR="008B11F7" w:rsidRPr="008B11F7" w:rsidRDefault="008B11F7" w:rsidP="008B11F7">
      <w:pPr>
        <w:autoSpaceDE w:val="0"/>
        <w:autoSpaceDN w:val="0"/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8B11F7">
        <w:rPr>
          <w:rFonts w:ascii="Book Antiqua" w:hAnsi="Book Antiqua"/>
          <w:bCs/>
          <w:sz w:val="20"/>
          <w:szCs w:val="20"/>
        </w:rPr>
        <w:t>6.  Zamawiający zastrzega sobie prawo potrącenia należności z tytułu kary umownej, o której mowa w ust. 2 i 3, z wynagrodzenia Wykonawcy.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§ 7</w:t>
      </w:r>
    </w:p>
    <w:p w:rsidR="008B11F7" w:rsidRPr="008B11F7" w:rsidRDefault="008B11F7" w:rsidP="008B11F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Odstąpienie od umowy</w:t>
      </w:r>
    </w:p>
    <w:p w:rsidR="008B11F7" w:rsidRPr="008B11F7" w:rsidRDefault="008B11F7" w:rsidP="008B11F7">
      <w:pPr>
        <w:numPr>
          <w:ilvl w:val="0"/>
          <w:numId w:val="34"/>
        </w:numPr>
        <w:tabs>
          <w:tab w:val="left" w:pos="284"/>
        </w:tabs>
        <w:suppressAutoHyphens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>Zamawiającemu przysługuje prawo odstąpienia od umowy:</w:t>
      </w:r>
    </w:p>
    <w:p w:rsidR="008B11F7" w:rsidRPr="008B11F7" w:rsidRDefault="008B11F7" w:rsidP="008B11F7">
      <w:pPr>
        <w:numPr>
          <w:ilvl w:val="4"/>
          <w:numId w:val="29"/>
        </w:numPr>
        <w:tabs>
          <w:tab w:val="left" w:pos="284"/>
          <w:tab w:val="left" w:pos="426"/>
        </w:tabs>
        <w:suppressAutoHyphens/>
        <w:autoSpaceDN w:val="0"/>
        <w:spacing w:after="200" w:line="360" w:lineRule="auto"/>
        <w:ind w:left="142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>W razie wystąpienia istotnej zmiany okoliczności powodującej, że wykonanie umowy nie leży w interesie publicznym, czego nie można było przewidzieć w momencie zawarcia umowy. Odstąpienie od umowy w tym przypadku może nastąpić w terminie 30 dni od powzięcia wiadomości o powyższych okolicznościach.</w:t>
      </w:r>
    </w:p>
    <w:p w:rsidR="008B11F7" w:rsidRPr="008B11F7" w:rsidRDefault="008B11F7" w:rsidP="008B11F7">
      <w:pPr>
        <w:numPr>
          <w:ilvl w:val="4"/>
          <w:numId w:val="29"/>
        </w:numPr>
        <w:tabs>
          <w:tab w:val="left" w:pos="284"/>
          <w:tab w:val="left" w:pos="426"/>
        </w:tabs>
        <w:suppressAutoHyphens/>
        <w:autoSpaceDN w:val="0"/>
        <w:spacing w:after="200" w:line="360" w:lineRule="auto"/>
        <w:ind w:left="142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>Gdy zostanie ogłoszona upadłość lub rozwiązanie Wykonawcy.</w:t>
      </w:r>
    </w:p>
    <w:p w:rsidR="008B11F7" w:rsidRPr="008B11F7" w:rsidRDefault="008B11F7" w:rsidP="008B11F7">
      <w:pPr>
        <w:numPr>
          <w:ilvl w:val="4"/>
          <w:numId w:val="29"/>
        </w:numPr>
        <w:tabs>
          <w:tab w:val="left" w:pos="284"/>
          <w:tab w:val="left" w:pos="426"/>
        </w:tabs>
        <w:suppressAutoHyphens/>
        <w:autoSpaceDN w:val="0"/>
        <w:spacing w:after="200" w:line="360" w:lineRule="auto"/>
        <w:ind w:left="142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>Gdy zostanie wydany nakaz zajęcia majątku Wykonawcy.</w:t>
      </w:r>
    </w:p>
    <w:p w:rsidR="008B11F7" w:rsidRPr="008B11F7" w:rsidRDefault="008B11F7" w:rsidP="008B11F7">
      <w:pPr>
        <w:numPr>
          <w:ilvl w:val="4"/>
          <w:numId w:val="29"/>
        </w:numPr>
        <w:tabs>
          <w:tab w:val="left" w:pos="284"/>
          <w:tab w:val="left" w:pos="426"/>
        </w:tabs>
        <w:suppressAutoHyphens/>
        <w:autoSpaceDN w:val="0"/>
        <w:spacing w:after="200" w:line="360" w:lineRule="auto"/>
        <w:ind w:left="142" w:firstLine="0"/>
        <w:jc w:val="both"/>
        <w:textAlignment w:val="baseline"/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 xml:space="preserve">Gdy Wykonawca istotnie naruszy obowiązujące postanowienia umowy a w szczególności postanowienia §3 niniejszej umowy. </w:t>
      </w:r>
    </w:p>
    <w:p w:rsidR="008B11F7" w:rsidRPr="008B11F7" w:rsidRDefault="008B11F7" w:rsidP="008B11F7">
      <w:pPr>
        <w:tabs>
          <w:tab w:val="left" w:pos="426"/>
        </w:tabs>
        <w:autoSpaceDE w:val="0"/>
        <w:autoSpaceDN w:val="0"/>
        <w:spacing w:line="360" w:lineRule="auto"/>
        <w:ind w:left="142"/>
        <w:jc w:val="both"/>
      </w:pPr>
      <w:r w:rsidRPr="008B11F7">
        <w:rPr>
          <w:rFonts w:ascii="Book Antiqua" w:hAnsi="Book Antiqua" w:cs="Arial"/>
          <w:sz w:val="20"/>
          <w:szCs w:val="20"/>
        </w:rPr>
        <w:t xml:space="preserve">5) Gdy Wykonawca dopuści się dwukrotnego opóźnienia w rozpoczęciu realizacji usługi cateringowej  </w:t>
      </w: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>powyżej 30 minut od godziny planowanego rozpoczęcia przygotowania cateringu</w:t>
      </w:r>
      <w:r w:rsidRPr="008B11F7">
        <w:rPr>
          <w:rFonts w:ascii="Book Antiqua" w:hAnsi="Book Antiqua" w:cs="Arial"/>
          <w:sz w:val="20"/>
          <w:szCs w:val="20"/>
        </w:rPr>
        <w:t xml:space="preserve">,   </w:t>
      </w:r>
      <w:r w:rsidRPr="008B11F7">
        <w:rPr>
          <w:rFonts w:ascii="Book Antiqua" w:hAnsi="Book Antiqua" w:cs="Book Antiqua"/>
          <w:sz w:val="20"/>
          <w:szCs w:val="20"/>
          <w:lang w:eastAsia="en-US"/>
        </w:rPr>
        <w:t xml:space="preserve">   </w:t>
      </w:r>
    </w:p>
    <w:p w:rsidR="008B11F7" w:rsidRPr="008B11F7" w:rsidRDefault="008B11F7" w:rsidP="008B11F7">
      <w:pPr>
        <w:tabs>
          <w:tab w:val="left" w:pos="284"/>
          <w:tab w:val="left" w:pos="426"/>
        </w:tabs>
        <w:suppressAutoHyphens/>
        <w:autoSpaceDN w:val="0"/>
        <w:spacing w:after="200" w:line="360" w:lineRule="auto"/>
        <w:ind w:left="142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>6) Gdy Wykonawca wykonuje usługi niezgodnie z obowiązującymi przepisami i normami.</w:t>
      </w:r>
    </w:p>
    <w:p w:rsidR="008B11F7" w:rsidRPr="008B11F7" w:rsidRDefault="008B11F7" w:rsidP="008B11F7">
      <w:pPr>
        <w:numPr>
          <w:ilvl w:val="0"/>
          <w:numId w:val="34"/>
        </w:numPr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>Wykonawcy przysługuje prawo odstąpienia od umowy, jeżeli:</w:t>
      </w:r>
    </w:p>
    <w:p w:rsidR="008B11F7" w:rsidRPr="008B11F7" w:rsidRDefault="008B11F7" w:rsidP="008B11F7">
      <w:pPr>
        <w:numPr>
          <w:ilvl w:val="0"/>
          <w:numId w:val="35"/>
        </w:numPr>
        <w:tabs>
          <w:tab w:val="left" w:pos="284"/>
          <w:tab w:val="left" w:pos="426"/>
        </w:tabs>
        <w:suppressAutoHyphens/>
        <w:autoSpaceDN w:val="0"/>
        <w:spacing w:after="200" w:line="360" w:lineRule="auto"/>
        <w:ind w:left="142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 xml:space="preserve">Zamawiający nie wywiązuje się z obowiązku zapłaty faktury mimo dodatkowego wezwania w terminie miesiąca od momentu upływu terminu do zapłaty faktury, określonego w niniejszej umowie. </w:t>
      </w:r>
    </w:p>
    <w:p w:rsidR="008B11F7" w:rsidRPr="008B11F7" w:rsidRDefault="008B11F7" w:rsidP="008B11F7">
      <w:pPr>
        <w:numPr>
          <w:ilvl w:val="0"/>
          <w:numId w:val="34"/>
        </w:numPr>
        <w:tabs>
          <w:tab w:val="left" w:pos="284"/>
        </w:tabs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>Odstąpienie od umowy powinno nastąpić w formie pisemnej pod rygorem nieważności takiego oświadczenia i musi zawierać uzasadnienie.</w:t>
      </w:r>
    </w:p>
    <w:p w:rsidR="008B11F7" w:rsidRPr="008B11F7" w:rsidRDefault="008B11F7" w:rsidP="008B11F7">
      <w:pPr>
        <w:numPr>
          <w:ilvl w:val="0"/>
          <w:numId w:val="34"/>
        </w:numPr>
        <w:tabs>
          <w:tab w:val="left" w:pos="284"/>
        </w:tabs>
        <w:suppressAutoHyphens/>
        <w:autoSpaceDN w:val="0"/>
        <w:spacing w:after="200" w:line="360" w:lineRule="auto"/>
        <w:jc w:val="both"/>
        <w:textAlignment w:val="baseline"/>
        <w:rPr>
          <w:rFonts w:ascii="Calibri" w:hAnsi="Calibri" w:cs="Calibri"/>
          <w:sz w:val="22"/>
          <w:szCs w:val="22"/>
          <w:lang w:eastAsia="en-US"/>
        </w:rPr>
      </w:pPr>
      <w:r w:rsidRPr="008B11F7">
        <w:rPr>
          <w:rFonts w:ascii="Book Antiqua" w:hAnsi="Book Antiqua" w:cs="Calibri"/>
          <w:sz w:val="20"/>
          <w:szCs w:val="20"/>
          <w:lang w:eastAsia="en-US"/>
        </w:rPr>
        <w:t xml:space="preserve">Uprawnienie do odstąpienia od umowy przysługuje Stronom w terminie 30 dni od daty powzięcia wiadomości o zaistnieniu przesłanek określonych w ust.  1-2.  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</w:p>
    <w:p w:rsidR="008B11F7" w:rsidRPr="008B11F7" w:rsidRDefault="008B11F7" w:rsidP="008B11F7">
      <w:pPr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§ 8</w:t>
      </w:r>
    </w:p>
    <w:p w:rsidR="008B11F7" w:rsidRPr="008B11F7" w:rsidRDefault="008B11F7" w:rsidP="008B11F7">
      <w:pPr>
        <w:numPr>
          <w:ilvl w:val="0"/>
          <w:numId w:val="36"/>
        </w:numPr>
        <w:tabs>
          <w:tab w:val="left" w:pos="284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Calibri" w:hAnsi="Calibri" w:cs="Calibri"/>
          <w:sz w:val="22"/>
          <w:szCs w:val="22"/>
          <w:lang w:eastAsia="en-US"/>
        </w:rPr>
      </w:pPr>
      <w:r w:rsidRPr="008B11F7">
        <w:rPr>
          <w:rFonts w:ascii="Book Antiqua" w:hAnsi="Book Antiqua" w:cs="Calibri"/>
          <w:bCs/>
          <w:sz w:val="20"/>
          <w:szCs w:val="20"/>
          <w:lang w:eastAsia="en-US"/>
        </w:rPr>
        <w:t>Wszelkie zmiany umowy wymagają formy pisemnej pod rygorem nieważności</w:t>
      </w:r>
      <w:r w:rsidRPr="008B11F7">
        <w:rPr>
          <w:rFonts w:ascii="Book Antiqua" w:hAnsi="Book Antiqua" w:cs="Century Gothic"/>
          <w:sz w:val="20"/>
          <w:szCs w:val="20"/>
          <w:lang w:eastAsia="en-US"/>
        </w:rPr>
        <w:t>.</w:t>
      </w:r>
    </w:p>
    <w:p w:rsidR="008B11F7" w:rsidRPr="008B11F7" w:rsidRDefault="008B11F7" w:rsidP="008B11F7">
      <w:pPr>
        <w:numPr>
          <w:ilvl w:val="0"/>
          <w:numId w:val="36"/>
        </w:numPr>
        <w:tabs>
          <w:tab w:val="left" w:pos="284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Century Gothic"/>
          <w:sz w:val="20"/>
          <w:szCs w:val="20"/>
          <w:lang w:eastAsia="en-US"/>
        </w:rPr>
      </w:pPr>
      <w:r w:rsidRPr="008B11F7">
        <w:rPr>
          <w:rFonts w:ascii="Book Antiqua" w:hAnsi="Book Antiqua" w:cs="Century Gothic"/>
          <w:sz w:val="20"/>
          <w:szCs w:val="20"/>
          <w:lang w:eastAsia="en-US"/>
        </w:rPr>
        <w:t>Strony przewidują możliwość zmiany umowy, w szczególności w zakresie:</w:t>
      </w:r>
    </w:p>
    <w:p w:rsidR="008B11F7" w:rsidRPr="008B11F7" w:rsidRDefault="008B11F7" w:rsidP="008B11F7">
      <w:pPr>
        <w:numPr>
          <w:ilvl w:val="0"/>
          <w:numId w:val="37"/>
        </w:numPr>
        <w:tabs>
          <w:tab w:val="left" w:pos="284"/>
          <w:tab w:val="left" w:pos="426"/>
        </w:tabs>
        <w:suppressAutoHyphens/>
        <w:autoSpaceDE w:val="0"/>
        <w:autoSpaceDN w:val="0"/>
        <w:spacing w:line="360" w:lineRule="auto"/>
        <w:ind w:left="142" w:firstLine="0"/>
        <w:jc w:val="both"/>
        <w:textAlignment w:val="baseline"/>
      </w:pPr>
      <w:r w:rsidRPr="008B11F7">
        <w:rPr>
          <w:rFonts w:ascii="Book Antiqua" w:hAnsi="Book Antiqua" w:cs="Century Gothic"/>
          <w:sz w:val="20"/>
          <w:szCs w:val="20"/>
        </w:rPr>
        <w:t xml:space="preserve">zmiany terminów realizacji usługi, w stosunku do terminów określonych w §2 ust.1, jeżeli zmiana wynika z okoliczności nie leżących po stronie Wykonawcy i spowodowana jest zmianami terminów organizacji uroczystości.     </w:t>
      </w:r>
    </w:p>
    <w:p w:rsidR="008B11F7" w:rsidRPr="008B11F7" w:rsidRDefault="008B11F7" w:rsidP="008B11F7">
      <w:pPr>
        <w:numPr>
          <w:ilvl w:val="0"/>
          <w:numId w:val="37"/>
        </w:numPr>
        <w:tabs>
          <w:tab w:val="left" w:pos="284"/>
          <w:tab w:val="left" w:pos="426"/>
        </w:tabs>
        <w:suppressAutoHyphens/>
        <w:autoSpaceDE w:val="0"/>
        <w:autoSpaceDN w:val="0"/>
        <w:spacing w:line="360" w:lineRule="auto"/>
        <w:ind w:left="142" w:firstLine="0"/>
        <w:jc w:val="both"/>
        <w:textAlignment w:val="baseline"/>
        <w:rPr>
          <w:rFonts w:ascii="Book Antiqua" w:hAnsi="Book Antiqua" w:cs="Century Gothic"/>
          <w:sz w:val="20"/>
          <w:szCs w:val="20"/>
        </w:rPr>
      </w:pPr>
      <w:r w:rsidRPr="008B11F7">
        <w:rPr>
          <w:rFonts w:ascii="Book Antiqua" w:hAnsi="Book Antiqua" w:cs="Century Gothic"/>
          <w:sz w:val="20"/>
          <w:szCs w:val="20"/>
        </w:rPr>
        <w:t>zmiany stawki podatku od towarów i usług VAT,</w:t>
      </w:r>
    </w:p>
    <w:p w:rsidR="008B11F7" w:rsidRPr="008B11F7" w:rsidRDefault="008B11F7" w:rsidP="008B11F7">
      <w:pPr>
        <w:numPr>
          <w:ilvl w:val="0"/>
          <w:numId w:val="37"/>
        </w:numPr>
        <w:tabs>
          <w:tab w:val="left" w:pos="284"/>
          <w:tab w:val="left" w:pos="426"/>
        </w:tabs>
        <w:suppressAutoHyphens/>
        <w:autoSpaceDE w:val="0"/>
        <w:autoSpaceDN w:val="0"/>
        <w:spacing w:line="360" w:lineRule="auto"/>
        <w:ind w:left="142" w:firstLine="0"/>
        <w:jc w:val="both"/>
        <w:textAlignment w:val="baseline"/>
      </w:pPr>
      <w:r w:rsidRPr="008B11F7">
        <w:rPr>
          <w:rFonts w:ascii="Book Antiqua" w:hAnsi="Book Antiqua" w:cs="Century Gothic"/>
          <w:sz w:val="20"/>
          <w:szCs w:val="20"/>
        </w:rPr>
        <w:t>wyst</w:t>
      </w:r>
      <w:r w:rsidRPr="008B11F7">
        <w:rPr>
          <w:rFonts w:ascii="Book Antiqua" w:eastAsia="TimesNewRoman" w:hAnsi="Book Antiqua" w:cs="Century Gothic"/>
          <w:sz w:val="20"/>
          <w:szCs w:val="20"/>
        </w:rPr>
        <w:t>ą</w:t>
      </w:r>
      <w:r w:rsidRPr="008B11F7">
        <w:rPr>
          <w:rFonts w:ascii="Book Antiqua" w:hAnsi="Book Antiqua" w:cs="Century Gothic"/>
          <w:sz w:val="20"/>
          <w:szCs w:val="20"/>
        </w:rPr>
        <w:t>pienia zdarze</w:t>
      </w:r>
      <w:r w:rsidRPr="008B11F7">
        <w:rPr>
          <w:rFonts w:ascii="Book Antiqua" w:eastAsia="TimesNewRoman" w:hAnsi="Book Antiqua" w:cs="Century Gothic"/>
          <w:sz w:val="20"/>
          <w:szCs w:val="20"/>
        </w:rPr>
        <w:t xml:space="preserve">ń </w:t>
      </w:r>
      <w:r w:rsidRPr="008B11F7">
        <w:rPr>
          <w:rFonts w:ascii="Book Antiqua" w:hAnsi="Book Antiqua" w:cs="Century Gothic"/>
          <w:sz w:val="20"/>
          <w:szCs w:val="20"/>
        </w:rPr>
        <w:t>siły wy</w:t>
      </w:r>
      <w:r w:rsidRPr="008B11F7">
        <w:rPr>
          <w:rFonts w:ascii="Book Antiqua" w:eastAsia="TimesNewRoman" w:hAnsi="Book Antiqua" w:cs="Century Gothic"/>
          <w:sz w:val="20"/>
          <w:szCs w:val="20"/>
        </w:rPr>
        <w:t>ż</w:t>
      </w:r>
      <w:r w:rsidRPr="008B11F7">
        <w:rPr>
          <w:rFonts w:ascii="Book Antiqua" w:hAnsi="Book Antiqua" w:cs="Century Gothic"/>
          <w:sz w:val="20"/>
          <w:szCs w:val="20"/>
        </w:rPr>
        <w:t>szej rozumianej, jako zdarzenie zewn</w:t>
      </w:r>
      <w:r w:rsidRPr="008B11F7">
        <w:rPr>
          <w:rFonts w:ascii="Book Antiqua" w:eastAsia="TimesNewRoman" w:hAnsi="Book Antiqua" w:cs="Century Gothic"/>
          <w:sz w:val="20"/>
          <w:szCs w:val="20"/>
        </w:rPr>
        <w:t>ę</w:t>
      </w:r>
      <w:r w:rsidRPr="008B11F7">
        <w:rPr>
          <w:rFonts w:ascii="Book Antiqua" w:hAnsi="Book Antiqua" w:cs="Century Gothic"/>
          <w:sz w:val="20"/>
          <w:szCs w:val="20"/>
        </w:rPr>
        <w:t>trzne niemo</w:t>
      </w:r>
      <w:r w:rsidRPr="008B11F7">
        <w:rPr>
          <w:rFonts w:ascii="Book Antiqua" w:eastAsia="TimesNewRoman" w:hAnsi="Book Antiqua" w:cs="Century Gothic"/>
          <w:sz w:val="20"/>
          <w:szCs w:val="20"/>
        </w:rPr>
        <w:t>ż</w:t>
      </w:r>
      <w:r w:rsidRPr="008B11F7">
        <w:rPr>
          <w:rFonts w:ascii="Book Antiqua" w:hAnsi="Book Antiqua" w:cs="Century Gothic"/>
          <w:sz w:val="20"/>
          <w:szCs w:val="20"/>
        </w:rPr>
        <w:t>liwe do przewidzenia i niemo</w:t>
      </w:r>
      <w:r w:rsidRPr="008B11F7">
        <w:rPr>
          <w:rFonts w:ascii="Book Antiqua" w:eastAsia="TimesNewRoman" w:hAnsi="Book Antiqua" w:cs="Century Gothic"/>
          <w:sz w:val="20"/>
          <w:szCs w:val="20"/>
        </w:rPr>
        <w:t>ż</w:t>
      </w:r>
      <w:r w:rsidRPr="008B11F7">
        <w:rPr>
          <w:rFonts w:ascii="Book Antiqua" w:hAnsi="Book Antiqua" w:cs="Century Gothic"/>
          <w:sz w:val="20"/>
          <w:szCs w:val="20"/>
        </w:rPr>
        <w:t>liwe do zapobie</w:t>
      </w:r>
      <w:r w:rsidRPr="008B11F7">
        <w:rPr>
          <w:rFonts w:ascii="Book Antiqua" w:eastAsia="TimesNewRoman" w:hAnsi="Book Antiqua" w:cs="Century Gothic"/>
          <w:sz w:val="20"/>
          <w:szCs w:val="20"/>
        </w:rPr>
        <w:t>ż</w:t>
      </w:r>
      <w:r w:rsidRPr="008B11F7">
        <w:rPr>
          <w:rFonts w:ascii="Book Antiqua" w:hAnsi="Book Antiqua" w:cs="Century Gothic"/>
          <w:sz w:val="20"/>
          <w:szCs w:val="20"/>
        </w:rPr>
        <w:t>enia.</w:t>
      </w:r>
    </w:p>
    <w:p w:rsidR="008B11F7" w:rsidRPr="008B11F7" w:rsidRDefault="008B11F7" w:rsidP="008B11F7">
      <w:pPr>
        <w:numPr>
          <w:ilvl w:val="0"/>
          <w:numId w:val="36"/>
        </w:numPr>
        <w:tabs>
          <w:tab w:val="left" w:pos="284"/>
        </w:tabs>
        <w:suppressAutoHyphens/>
        <w:autoSpaceDE w:val="0"/>
        <w:autoSpaceDN w:val="0"/>
        <w:spacing w:line="360" w:lineRule="auto"/>
        <w:ind w:left="0" w:firstLine="0"/>
        <w:jc w:val="both"/>
        <w:textAlignment w:val="baseline"/>
      </w:pPr>
      <w:r w:rsidRPr="008B11F7">
        <w:rPr>
          <w:rFonts w:ascii="Book Antiqua" w:hAnsi="Book Antiqua" w:cs="Century Gothic"/>
          <w:sz w:val="20"/>
          <w:szCs w:val="20"/>
        </w:rPr>
        <w:t>Inicjatorem zmian mo</w:t>
      </w:r>
      <w:r w:rsidRPr="008B11F7">
        <w:rPr>
          <w:rFonts w:ascii="Book Antiqua" w:eastAsia="TimesNewRoman" w:hAnsi="Book Antiqua" w:cs="Century Gothic"/>
          <w:sz w:val="20"/>
          <w:szCs w:val="20"/>
        </w:rPr>
        <w:t>ż</w:t>
      </w:r>
      <w:r w:rsidRPr="008B11F7">
        <w:rPr>
          <w:rFonts w:ascii="Book Antiqua" w:hAnsi="Book Antiqua" w:cs="Century Gothic"/>
          <w:sz w:val="20"/>
          <w:szCs w:val="20"/>
        </w:rPr>
        <w:t>e by</w:t>
      </w:r>
      <w:r w:rsidRPr="008B11F7">
        <w:rPr>
          <w:rFonts w:ascii="Book Antiqua" w:eastAsia="TimesNewRoman" w:hAnsi="Book Antiqua" w:cs="Century Gothic"/>
          <w:sz w:val="20"/>
          <w:szCs w:val="20"/>
        </w:rPr>
        <w:t xml:space="preserve">ć </w:t>
      </w:r>
      <w:r w:rsidRPr="008B11F7">
        <w:rPr>
          <w:rFonts w:ascii="Book Antiqua" w:hAnsi="Book Antiqua" w:cs="Century Gothic"/>
          <w:sz w:val="20"/>
          <w:szCs w:val="20"/>
        </w:rPr>
        <w:t>Zamawiaj</w:t>
      </w:r>
      <w:r w:rsidRPr="008B11F7">
        <w:rPr>
          <w:rFonts w:ascii="Book Antiqua" w:eastAsia="TimesNewRoman" w:hAnsi="Book Antiqua" w:cs="Century Gothic"/>
          <w:sz w:val="20"/>
          <w:szCs w:val="20"/>
        </w:rPr>
        <w:t>ą</w:t>
      </w:r>
      <w:r w:rsidRPr="008B11F7">
        <w:rPr>
          <w:rFonts w:ascii="Book Antiqua" w:hAnsi="Book Antiqua" w:cs="Century Gothic"/>
          <w:sz w:val="20"/>
          <w:szCs w:val="20"/>
        </w:rPr>
        <w:t>cy lub Wykonawca poprzez pisemne wyst</w:t>
      </w:r>
      <w:r w:rsidRPr="008B11F7">
        <w:rPr>
          <w:rFonts w:ascii="Book Antiqua" w:eastAsia="TimesNewRoman" w:hAnsi="Book Antiqua" w:cs="Century Gothic"/>
          <w:sz w:val="20"/>
          <w:szCs w:val="20"/>
        </w:rPr>
        <w:t>ą</w:t>
      </w:r>
      <w:r w:rsidRPr="008B11F7">
        <w:rPr>
          <w:rFonts w:ascii="Book Antiqua" w:hAnsi="Book Antiqua" w:cs="Century Gothic"/>
          <w:sz w:val="20"/>
          <w:szCs w:val="20"/>
        </w:rPr>
        <w:t>pienie w okresie obowi</w:t>
      </w:r>
      <w:r w:rsidRPr="008B11F7">
        <w:rPr>
          <w:rFonts w:ascii="Book Antiqua" w:eastAsia="TimesNewRoman" w:hAnsi="Book Antiqua" w:cs="Century Gothic"/>
          <w:sz w:val="20"/>
          <w:szCs w:val="20"/>
        </w:rPr>
        <w:t>ą</w:t>
      </w:r>
      <w:r w:rsidRPr="008B11F7">
        <w:rPr>
          <w:rFonts w:ascii="Book Antiqua" w:hAnsi="Book Antiqua" w:cs="Century Gothic"/>
          <w:sz w:val="20"/>
          <w:szCs w:val="20"/>
        </w:rPr>
        <w:t>zywania umowy zawieraj</w:t>
      </w:r>
      <w:r w:rsidRPr="008B11F7">
        <w:rPr>
          <w:rFonts w:ascii="Book Antiqua" w:eastAsia="TimesNewRoman" w:hAnsi="Book Antiqua" w:cs="Century Gothic"/>
          <w:sz w:val="20"/>
          <w:szCs w:val="20"/>
        </w:rPr>
        <w:t>ą</w:t>
      </w:r>
      <w:r w:rsidRPr="008B11F7">
        <w:rPr>
          <w:rFonts w:ascii="Book Antiqua" w:hAnsi="Book Antiqua" w:cs="Century Gothic"/>
          <w:sz w:val="20"/>
          <w:szCs w:val="20"/>
        </w:rPr>
        <w:t>ce opis proponowanych zmian i ich uzasadnienie.</w:t>
      </w:r>
    </w:p>
    <w:p w:rsidR="008B11F7" w:rsidRPr="008B11F7" w:rsidRDefault="008B11F7" w:rsidP="008B11F7">
      <w:pPr>
        <w:tabs>
          <w:tab w:val="left" w:pos="284"/>
        </w:tabs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8B11F7" w:rsidRPr="008B11F7" w:rsidRDefault="008B11F7" w:rsidP="008B11F7">
      <w:pPr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§ 9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Postanowienia końcowe</w:t>
      </w:r>
    </w:p>
    <w:p w:rsidR="008B11F7" w:rsidRDefault="008B11F7" w:rsidP="008B11F7">
      <w:pPr>
        <w:tabs>
          <w:tab w:val="left" w:pos="284"/>
          <w:tab w:val="left" w:pos="720"/>
        </w:tabs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>Wszelkie sprawy sporne wynikające z umowy, dla których strony nie znajdą polubownego rozwiązania, będą rozstrzygane przez sąd miejscowo właściwy dla siedziby Zamawiającego.</w:t>
      </w:r>
    </w:p>
    <w:p w:rsidR="008B11F7" w:rsidRPr="008B11F7" w:rsidRDefault="008B11F7" w:rsidP="008B11F7">
      <w:pPr>
        <w:tabs>
          <w:tab w:val="left" w:pos="284"/>
          <w:tab w:val="left" w:pos="720"/>
        </w:tabs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</w:p>
    <w:p w:rsidR="008B11F7" w:rsidRPr="008B11F7" w:rsidRDefault="008B11F7" w:rsidP="008B11F7">
      <w:pPr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§ 10</w:t>
      </w:r>
    </w:p>
    <w:p w:rsidR="008B11F7" w:rsidRPr="008B11F7" w:rsidRDefault="008B11F7" w:rsidP="008B11F7">
      <w:pPr>
        <w:widowControl w:val="0"/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kern w:val="3"/>
          <w:sz w:val="20"/>
          <w:szCs w:val="20"/>
          <w:lang w:eastAsia="en-US"/>
        </w:rPr>
        <w:t xml:space="preserve">W sprawach nieuregulowanych postanowieniami niniejszej umowy stosuje się przepisy Kodeksu Cywilnego . 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§ 11</w:t>
      </w: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sz w:val="20"/>
          <w:szCs w:val="20"/>
          <w:lang w:eastAsia="en-US"/>
        </w:rPr>
        <w:t>Umowę sporządzono w trzech jednobrzmiących egzemplarzach, jednym dla Wykonawcy  i dwóch dla Zamawiającego.</w:t>
      </w:r>
    </w:p>
    <w:p w:rsidR="008B11F7" w:rsidRPr="008B11F7" w:rsidRDefault="008B11F7" w:rsidP="008B11F7">
      <w:pPr>
        <w:suppressAutoHyphens/>
        <w:autoSpaceDE w:val="0"/>
        <w:autoSpaceDN w:val="0"/>
        <w:spacing w:line="360" w:lineRule="auto"/>
        <w:ind w:left="360"/>
        <w:jc w:val="both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8B11F7" w:rsidRPr="008B11F7" w:rsidRDefault="008B11F7" w:rsidP="008B11F7">
      <w:pPr>
        <w:suppressAutoHyphens/>
        <w:autoSpaceDN w:val="0"/>
        <w:spacing w:after="200" w:line="360" w:lineRule="auto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</w:p>
    <w:p w:rsidR="008B11F7" w:rsidRPr="008B11F7" w:rsidRDefault="008B11F7" w:rsidP="008B11F7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 w:rsidRPr="008B11F7">
        <w:rPr>
          <w:rFonts w:ascii="Book Antiqua" w:hAnsi="Book Antiqua" w:cs="Book Antiqua"/>
          <w:b/>
          <w:bCs/>
          <w:sz w:val="20"/>
          <w:szCs w:val="20"/>
          <w:lang w:eastAsia="en-US"/>
        </w:rPr>
        <w:t>Zamawiający                                                                                                            Wykonawca</w:t>
      </w:r>
    </w:p>
    <w:p w:rsidR="008B11F7" w:rsidRPr="008B11F7" w:rsidRDefault="008B11F7" w:rsidP="008B11F7">
      <w:pPr>
        <w:suppressAutoHyphens/>
        <w:autoSpaceDN w:val="0"/>
        <w:spacing w:after="200" w:line="360" w:lineRule="auto"/>
        <w:textAlignment w:val="baseline"/>
        <w:rPr>
          <w:rFonts w:ascii="Calibri" w:hAnsi="Calibri" w:cs="Calibri"/>
          <w:sz w:val="20"/>
          <w:szCs w:val="20"/>
          <w:lang w:eastAsia="en-US"/>
        </w:rPr>
      </w:pPr>
    </w:p>
    <w:p w:rsidR="008B11F7" w:rsidRPr="008B11F7" w:rsidRDefault="008B11F7" w:rsidP="008B11F7">
      <w:pPr>
        <w:suppressAutoHyphens/>
        <w:autoSpaceDN w:val="0"/>
        <w:textAlignment w:val="baseline"/>
        <w:rPr>
          <w:b/>
          <w:sz w:val="20"/>
          <w:szCs w:val="20"/>
        </w:rPr>
      </w:pPr>
    </w:p>
    <w:p w:rsidR="008B11F7" w:rsidRPr="008B11F7" w:rsidRDefault="008B11F7" w:rsidP="008B11F7">
      <w:pPr>
        <w:suppressAutoHyphens/>
        <w:autoSpaceDN w:val="0"/>
        <w:textAlignment w:val="baseline"/>
      </w:pPr>
    </w:p>
    <w:p w:rsidR="0024171D" w:rsidRPr="0024171D" w:rsidRDefault="0024171D" w:rsidP="0024171D">
      <w:pPr>
        <w:spacing w:after="200" w:line="360" w:lineRule="auto"/>
        <w:rPr>
          <w:rFonts w:ascii="Calibri" w:hAnsi="Calibri" w:cs="Calibri"/>
          <w:sz w:val="20"/>
          <w:szCs w:val="20"/>
          <w:lang w:eastAsia="en-US"/>
        </w:rPr>
      </w:pPr>
    </w:p>
    <w:p w:rsidR="0024171D" w:rsidRPr="00482D23" w:rsidRDefault="0024171D" w:rsidP="0024171D">
      <w:pPr>
        <w:rPr>
          <w:b/>
          <w:sz w:val="20"/>
          <w:szCs w:val="20"/>
        </w:rPr>
      </w:pPr>
    </w:p>
    <w:sectPr w:rsidR="0024171D" w:rsidRPr="00482D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3FA6" w:rsidRDefault="003A3FA6" w:rsidP="004A6B4B">
      <w:r>
        <w:separator/>
      </w:r>
    </w:p>
  </w:endnote>
  <w:endnote w:type="continuationSeparator" w:id="0">
    <w:p w:rsidR="003A3FA6" w:rsidRDefault="003A3FA6" w:rsidP="004A6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3FA6" w:rsidRDefault="003A3FA6" w:rsidP="004A6B4B">
      <w:r>
        <w:separator/>
      </w:r>
    </w:p>
  </w:footnote>
  <w:footnote w:type="continuationSeparator" w:id="0">
    <w:p w:rsidR="003A3FA6" w:rsidRDefault="003A3FA6" w:rsidP="004A6B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35CE"/>
    <w:multiLevelType w:val="hybridMultilevel"/>
    <w:tmpl w:val="A9E66102"/>
    <w:lvl w:ilvl="0" w:tplc="04150011">
      <w:start w:val="1"/>
      <w:numFmt w:val="decimal"/>
      <w:lvlText w:val="%1)"/>
      <w:lvlJc w:val="left"/>
      <w:pPr>
        <w:ind w:left="1275" w:hanging="360"/>
      </w:pPr>
    </w:lvl>
    <w:lvl w:ilvl="1" w:tplc="04150019" w:tentative="1">
      <w:start w:val="1"/>
      <w:numFmt w:val="lowerLetter"/>
      <w:lvlText w:val="%2."/>
      <w:lvlJc w:val="left"/>
      <w:pPr>
        <w:ind w:left="1995" w:hanging="360"/>
      </w:pPr>
    </w:lvl>
    <w:lvl w:ilvl="2" w:tplc="0415001B" w:tentative="1">
      <w:start w:val="1"/>
      <w:numFmt w:val="lowerRoman"/>
      <w:lvlText w:val="%3."/>
      <w:lvlJc w:val="right"/>
      <w:pPr>
        <w:ind w:left="2715" w:hanging="180"/>
      </w:pPr>
    </w:lvl>
    <w:lvl w:ilvl="3" w:tplc="0415000F" w:tentative="1">
      <w:start w:val="1"/>
      <w:numFmt w:val="decimal"/>
      <w:lvlText w:val="%4."/>
      <w:lvlJc w:val="left"/>
      <w:pPr>
        <w:ind w:left="3435" w:hanging="360"/>
      </w:pPr>
    </w:lvl>
    <w:lvl w:ilvl="4" w:tplc="04150019" w:tentative="1">
      <w:start w:val="1"/>
      <w:numFmt w:val="lowerLetter"/>
      <w:lvlText w:val="%5."/>
      <w:lvlJc w:val="left"/>
      <w:pPr>
        <w:ind w:left="4155" w:hanging="360"/>
      </w:pPr>
    </w:lvl>
    <w:lvl w:ilvl="5" w:tplc="0415001B" w:tentative="1">
      <w:start w:val="1"/>
      <w:numFmt w:val="lowerRoman"/>
      <w:lvlText w:val="%6."/>
      <w:lvlJc w:val="right"/>
      <w:pPr>
        <w:ind w:left="4875" w:hanging="180"/>
      </w:pPr>
    </w:lvl>
    <w:lvl w:ilvl="6" w:tplc="0415000F" w:tentative="1">
      <w:start w:val="1"/>
      <w:numFmt w:val="decimal"/>
      <w:lvlText w:val="%7."/>
      <w:lvlJc w:val="left"/>
      <w:pPr>
        <w:ind w:left="5595" w:hanging="360"/>
      </w:pPr>
    </w:lvl>
    <w:lvl w:ilvl="7" w:tplc="04150019" w:tentative="1">
      <w:start w:val="1"/>
      <w:numFmt w:val="lowerLetter"/>
      <w:lvlText w:val="%8."/>
      <w:lvlJc w:val="left"/>
      <w:pPr>
        <w:ind w:left="6315" w:hanging="360"/>
      </w:pPr>
    </w:lvl>
    <w:lvl w:ilvl="8" w:tplc="0415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1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2A059E7"/>
    <w:multiLevelType w:val="multilevel"/>
    <w:tmpl w:val="D3A4CC98"/>
    <w:lvl w:ilvl="0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6397B85"/>
    <w:multiLevelType w:val="hybridMultilevel"/>
    <w:tmpl w:val="7BC250A8"/>
    <w:lvl w:ilvl="0" w:tplc="B46AF704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08BA03A7"/>
    <w:multiLevelType w:val="multilevel"/>
    <w:tmpl w:val="E8C459DE"/>
    <w:lvl w:ilvl="0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Times New Roman" w:hint="default"/>
        <w:color w:val="00000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0EC6A69"/>
    <w:multiLevelType w:val="hybridMultilevel"/>
    <w:tmpl w:val="701A0C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586A606A">
      <w:numFmt w:val="bullet"/>
      <w:lvlText w:val="•"/>
      <w:lvlJc w:val="left"/>
      <w:pPr>
        <w:ind w:left="1430" w:hanging="710"/>
      </w:pPr>
      <w:rPr>
        <w:rFonts w:ascii="Times New Roman" w:eastAsia="Times New Roman" w:hAnsi="Times New Roman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317155C"/>
    <w:multiLevelType w:val="multilevel"/>
    <w:tmpl w:val="CCD45F52"/>
    <w:lvl w:ilvl="0">
      <w:start w:val="1"/>
      <w:numFmt w:val="decimal"/>
      <w:lvlText w:val="%1)"/>
      <w:lvlJc w:val="left"/>
      <w:pPr>
        <w:ind w:left="731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51" w:hanging="360"/>
      </w:pPr>
    </w:lvl>
    <w:lvl w:ilvl="2">
      <w:start w:val="1"/>
      <w:numFmt w:val="lowerRoman"/>
      <w:lvlText w:val="%3."/>
      <w:lvlJc w:val="right"/>
      <w:pPr>
        <w:ind w:left="2171" w:hanging="180"/>
      </w:pPr>
    </w:lvl>
    <w:lvl w:ilvl="3">
      <w:start w:val="1"/>
      <w:numFmt w:val="decimal"/>
      <w:lvlText w:val="%4."/>
      <w:lvlJc w:val="left"/>
      <w:pPr>
        <w:ind w:left="2891" w:hanging="360"/>
      </w:pPr>
    </w:lvl>
    <w:lvl w:ilvl="4">
      <w:start w:val="1"/>
      <w:numFmt w:val="lowerLetter"/>
      <w:lvlText w:val="%5."/>
      <w:lvlJc w:val="left"/>
      <w:pPr>
        <w:ind w:left="3611" w:hanging="360"/>
      </w:pPr>
    </w:lvl>
    <w:lvl w:ilvl="5">
      <w:start w:val="1"/>
      <w:numFmt w:val="lowerRoman"/>
      <w:lvlText w:val="%6."/>
      <w:lvlJc w:val="right"/>
      <w:pPr>
        <w:ind w:left="4331" w:hanging="180"/>
      </w:pPr>
    </w:lvl>
    <w:lvl w:ilvl="6">
      <w:start w:val="1"/>
      <w:numFmt w:val="decimal"/>
      <w:lvlText w:val="%7."/>
      <w:lvlJc w:val="left"/>
      <w:pPr>
        <w:ind w:left="5051" w:hanging="360"/>
      </w:pPr>
    </w:lvl>
    <w:lvl w:ilvl="7">
      <w:start w:val="1"/>
      <w:numFmt w:val="lowerLetter"/>
      <w:lvlText w:val="%8."/>
      <w:lvlJc w:val="left"/>
      <w:pPr>
        <w:ind w:left="5771" w:hanging="360"/>
      </w:pPr>
    </w:lvl>
    <w:lvl w:ilvl="8">
      <w:start w:val="1"/>
      <w:numFmt w:val="lowerRoman"/>
      <w:lvlText w:val="%9."/>
      <w:lvlJc w:val="right"/>
      <w:pPr>
        <w:ind w:left="6491" w:hanging="180"/>
      </w:pPr>
    </w:lvl>
  </w:abstractNum>
  <w:abstractNum w:abstractNumId="8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9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751EFD"/>
    <w:multiLevelType w:val="multilevel"/>
    <w:tmpl w:val="F3D6FA84"/>
    <w:lvl w:ilvl="0">
      <w:start w:val="1"/>
      <w:numFmt w:val="decimal"/>
      <w:lvlText w:val="%1."/>
      <w:lvlJc w:val="left"/>
      <w:pPr>
        <w:ind w:left="510" w:hanging="510"/>
      </w:pPr>
      <w:rPr>
        <w:b w:val="0"/>
        <w:bCs w:val="0"/>
      </w:rPr>
    </w:lvl>
    <w:lvl w:ilvl="1">
      <w:start w:val="4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lowerLetter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1">
    <w:nsid w:val="21FD31E7"/>
    <w:multiLevelType w:val="hybridMultilevel"/>
    <w:tmpl w:val="39BE7F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666CDA86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64A1D58"/>
    <w:multiLevelType w:val="hybridMultilevel"/>
    <w:tmpl w:val="DA2A37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30D75CF3"/>
    <w:multiLevelType w:val="multilevel"/>
    <w:tmpl w:val="9E2682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rFonts w:ascii="Book Antiqua" w:hAnsi="Book Antiqua" w:hint="default"/>
        <w:b w:val="0"/>
        <w:bCs w:val="0"/>
        <w:sz w:val="20"/>
        <w:szCs w:val="20"/>
      </w:rPr>
    </w:lvl>
    <w:lvl w:ilvl="4">
      <w:start w:val="1"/>
      <w:numFmt w:val="decimal"/>
      <w:lvlText w:val="%5)"/>
      <w:lvlJc w:val="left"/>
      <w:pPr>
        <w:ind w:left="3240" w:hanging="360"/>
      </w:pPr>
      <w:rPr>
        <w:rFonts w:ascii="Book Antiqua" w:hAnsi="Book Antiqua" w:hint="default"/>
        <w:sz w:val="20"/>
        <w:szCs w:val="20"/>
      </w:r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1E840B6"/>
    <w:multiLevelType w:val="hybridMultilevel"/>
    <w:tmpl w:val="9F82D80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7C44D9D4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5B949AD"/>
    <w:multiLevelType w:val="hybridMultilevel"/>
    <w:tmpl w:val="5CD02B9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8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DF523FB"/>
    <w:multiLevelType w:val="hybridMultilevel"/>
    <w:tmpl w:val="6F6AC3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1">
    <w:nsid w:val="49132569"/>
    <w:multiLevelType w:val="multilevel"/>
    <w:tmpl w:val="F252B53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3A083D"/>
    <w:multiLevelType w:val="multilevel"/>
    <w:tmpl w:val="3D16FE3A"/>
    <w:lvl w:ilvl="0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Book Antiqua" w:hAnsi="Book Antiqua" w:hint="default"/>
        <w:sz w:val="20"/>
        <w:szCs w:val="20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E409DC"/>
    <w:multiLevelType w:val="multilevel"/>
    <w:tmpl w:val="55BA471A"/>
    <w:name w:val="WW8Num132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6">
    <w:nsid w:val="5A5419F5"/>
    <w:multiLevelType w:val="multilevel"/>
    <w:tmpl w:val="CCCA1E48"/>
    <w:lvl w:ilvl="0">
      <w:start w:val="1"/>
      <w:numFmt w:val="decimal"/>
      <w:lvlText w:val="%1)"/>
      <w:lvlJc w:val="left"/>
      <w:pPr>
        <w:ind w:left="1070" w:hanging="360"/>
      </w:pPr>
      <w:rPr>
        <w:rFonts w:ascii="Book Antiqua" w:hAnsi="Book Antiqua" w:hint="default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790" w:hanging="360"/>
      </w:pPr>
    </w:lvl>
    <w:lvl w:ilvl="2">
      <w:start w:val="1"/>
      <w:numFmt w:val="lowerRoman"/>
      <w:lvlText w:val="%3."/>
      <w:lvlJc w:val="right"/>
      <w:pPr>
        <w:ind w:left="2510" w:hanging="180"/>
      </w:pPr>
    </w:lvl>
    <w:lvl w:ilvl="3">
      <w:start w:val="1"/>
      <w:numFmt w:val="decimal"/>
      <w:lvlText w:val="%4."/>
      <w:lvlJc w:val="left"/>
      <w:pPr>
        <w:ind w:left="3230" w:hanging="360"/>
      </w:pPr>
    </w:lvl>
    <w:lvl w:ilvl="4">
      <w:start w:val="1"/>
      <w:numFmt w:val="lowerLetter"/>
      <w:lvlText w:val="%5."/>
      <w:lvlJc w:val="left"/>
      <w:pPr>
        <w:ind w:left="3950" w:hanging="360"/>
      </w:pPr>
    </w:lvl>
    <w:lvl w:ilvl="5">
      <w:start w:val="1"/>
      <w:numFmt w:val="lowerRoman"/>
      <w:lvlText w:val="%6."/>
      <w:lvlJc w:val="right"/>
      <w:pPr>
        <w:ind w:left="4670" w:hanging="180"/>
      </w:pPr>
    </w:lvl>
    <w:lvl w:ilvl="6">
      <w:start w:val="1"/>
      <w:numFmt w:val="decimal"/>
      <w:lvlText w:val="%7."/>
      <w:lvlJc w:val="left"/>
      <w:pPr>
        <w:ind w:left="5390" w:hanging="360"/>
      </w:pPr>
    </w:lvl>
    <w:lvl w:ilvl="7">
      <w:start w:val="1"/>
      <w:numFmt w:val="lowerLetter"/>
      <w:lvlText w:val="%8."/>
      <w:lvlJc w:val="left"/>
      <w:pPr>
        <w:ind w:left="6110" w:hanging="360"/>
      </w:pPr>
    </w:lvl>
    <w:lvl w:ilvl="8">
      <w:start w:val="1"/>
      <w:numFmt w:val="lowerRoman"/>
      <w:lvlText w:val="%9."/>
      <w:lvlJc w:val="right"/>
      <w:pPr>
        <w:ind w:left="6830" w:hanging="180"/>
      </w:pPr>
    </w:lvl>
  </w:abstractNum>
  <w:abstractNum w:abstractNumId="27">
    <w:nsid w:val="5AEC67AB"/>
    <w:multiLevelType w:val="multilevel"/>
    <w:tmpl w:val="50649EF4"/>
    <w:lvl w:ilvl="0">
      <w:start w:val="1"/>
      <w:numFmt w:val="decimal"/>
      <w:lvlText w:val="%1)"/>
      <w:lvlJc w:val="left"/>
      <w:pPr>
        <w:tabs>
          <w:tab w:val="num" w:pos="555"/>
        </w:tabs>
        <w:ind w:left="555" w:hanging="510"/>
      </w:pPr>
      <w:rPr>
        <w:rFonts w:hint="default"/>
        <w:b w:val="0"/>
        <w:bCs/>
      </w:rPr>
    </w:lvl>
    <w:lvl w:ilvl="1">
      <w:start w:val="4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</w:abstractNum>
  <w:abstractNum w:abstractNumId="28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>
    <w:nsid w:val="658A291A"/>
    <w:multiLevelType w:val="hybridMultilevel"/>
    <w:tmpl w:val="2E6C63E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502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872" w:hanging="360"/>
      </w:pPr>
    </w:lvl>
    <w:lvl w:ilvl="2" w:tplc="0415001B">
      <w:start w:val="1"/>
      <w:numFmt w:val="lowerRoman"/>
      <w:lvlText w:val="%3."/>
      <w:lvlJc w:val="right"/>
      <w:pPr>
        <w:ind w:left="1592" w:hanging="180"/>
      </w:pPr>
    </w:lvl>
    <w:lvl w:ilvl="3" w:tplc="0415000F">
      <w:start w:val="1"/>
      <w:numFmt w:val="decimal"/>
      <w:lvlText w:val="%4."/>
      <w:lvlJc w:val="left"/>
      <w:pPr>
        <w:ind w:left="2312" w:hanging="360"/>
      </w:pPr>
    </w:lvl>
    <w:lvl w:ilvl="4" w:tplc="04150019">
      <w:start w:val="1"/>
      <w:numFmt w:val="lowerLetter"/>
      <w:lvlText w:val="%5."/>
      <w:lvlJc w:val="left"/>
      <w:pPr>
        <w:ind w:left="3032" w:hanging="360"/>
      </w:pPr>
    </w:lvl>
    <w:lvl w:ilvl="5" w:tplc="0415001B">
      <w:start w:val="1"/>
      <w:numFmt w:val="lowerRoman"/>
      <w:lvlText w:val="%6."/>
      <w:lvlJc w:val="right"/>
      <w:pPr>
        <w:ind w:left="3752" w:hanging="180"/>
      </w:pPr>
    </w:lvl>
    <w:lvl w:ilvl="6" w:tplc="0415000F">
      <w:start w:val="1"/>
      <w:numFmt w:val="decimal"/>
      <w:lvlText w:val="%7."/>
      <w:lvlJc w:val="left"/>
      <w:pPr>
        <w:ind w:left="4472" w:hanging="360"/>
      </w:pPr>
    </w:lvl>
    <w:lvl w:ilvl="7" w:tplc="04150019">
      <w:start w:val="1"/>
      <w:numFmt w:val="lowerLetter"/>
      <w:lvlText w:val="%8."/>
      <w:lvlJc w:val="left"/>
      <w:pPr>
        <w:ind w:left="5192" w:hanging="360"/>
      </w:pPr>
    </w:lvl>
    <w:lvl w:ilvl="8" w:tplc="0415001B">
      <w:start w:val="1"/>
      <w:numFmt w:val="lowerRoman"/>
      <w:lvlText w:val="%9."/>
      <w:lvlJc w:val="right"/>
      <w:pPr>
        <w:ind w:left="5912" w:hanging="180"/>
      </w:pPr>
    </w:lvl>
  </w:abstractNum>
  <w:abstractNum w:abstractNumId="31">
    <w:nsid w:val="690D7655"/>
    <w:multiLevelType w:val="hybridMultilevel"/>
    <w:tmpl w:val="E48A1604"/>
    <w:name w:val="WW8Num22"/>
    <w:lvl w:ilvl="0" w:tplc="09602486">
      <w:start w:val="3"/>
      <w:numFmt w:val="ordinal"/>
      <w:lvlText w:val="%1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DC3131B"/>
    <w:multiLevelType w:val="multilevel"/>
    <w:tmpl w:val="097AC996"/>
    <w:lvl w:ilvl="0">
      <w:start w:val="1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 w:val="0"/>
        <w:bCs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36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76AF6652"/>
    <w:multiLevelType w:val="hybridMultilevel"/>
    <w:tmpl w:val="401A8C02"/>
    <w:lvl w:ilvl="0" w:tplc="04150011">
      <w:start w:val="1"/>
      <w:numFmt w:val="decimal"/>
      <w:lvlText w:val="%1)"/>
      <w:lvlJc w:val="left"/>
      <w:pPr>
        <w:ind w:left="1230" w:hanging="360"/>
      </w:p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35">
    <w:nsid w:val="7834480B"/>
    <w:multiLevelType w:val="multilevel"/>
    <w:tmpl w:val="3DF410C2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16"/>
  </w:num>
  <w:num w:numId="14">
    <w:abstractNumId w:val="27"/>
  </w:num>
  <w:num w:numId="15">
    <w:abstractNumId w:val="11"/>
  </w:num>
  <w:num w:numId="16">
    <w:abstractNumId w:val="18"/>
  </w:num>
  <w:num w:numId="17">
    <w:abstractNumId w:val="24"/>
  </w:num>
  <w:num w:numId="18">
    <w:abstractNumId w:val="17"/>
  </w:num>
  <w:num w:numId="19">
    <w:abstractNumId w:val="9"/>
  </w:num>
  <w:num w:numId="20">
    <w:abstractNumId w:val="13"/>
  </w:num>
  <w:num w:numId="21">
    <w:abstractNumId w:val="1"/>
  </w:num>
  <w:num w:numId="22">
    <w:abstractNumId w:val="6"/>
  </w:num>
  <w:num w:numId="23">
    <w:abstractNumId w:val="19"/>
  </w:num>
  <w:num w:numId="24">
    <w:abstractNumId w:val="3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4"/>
  </w:num>
  <w:num w:numId="27">
    <w:abstractNumId w:val="0"/>
  </w:num>
  <w:num w:numId="28">
    <w:abstractNumId w:val="5"/>
  </w:num>
  <w:num w:numId="29">
    <w:abstractNumId w:val="15"/>
  </w:num>
  <w:num w:numId="30">
    <w:abstractNumId w:val="26"/>
  </w:num>
  <w:num w:numId="31">
    <w:abstractNumId w:val="10"/>
  </w:num>
  <w:num w:numId="32">
    <w:abstractNumId w:val="35"/>
  </w:num>
  <w:num w:numId="33">
    <w:abstractNumId w:val="23"/>
  </w:num>
  <w:num w:numId="34">
    <w:abstractNumId w:val="32"/>
  </w:num>
  <w:num w:numId="35">
    <w:abstractNumId w:val="21"/>
  </w:num>
  <w:num w:numId="36">
    <w:abstractNumId w:val="2"/>
  </w:num>
  <w:num w:numId="3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E80"/>
    <w:rsid w:val="00006D58"/>
    <w:rsid w:val="00041B21"/>
    <w:rsid w:val="00047541"/>
    <w:rsid w:val="000512FB"/>
    <w:rsid w:val="00171555"/>
    <w:rsid w:val="00181B90"/>
    <w:rsid w:val="0021520D"/>
    <w:rsid w:val="002236F8"/>
    <w:rsid w:val="0024171D"/>
    <w:rsid w:val="002A0236"/>
    <w:rsid w:val="0031534D"/>
    <w:rsid w:val="003A3FA6"/>
    <w:rsid w:val="003B0482"/>
    <w:rsid w:val="003E3D9A"/>
    <w:rsid w:val="003F31EE"/>
    <w:rsid w:val="00482D23"/>
    <w:rsid w:val="004A6B4B"/>
    <w:rsid w:val="004B13F1"/>
    <w:rsid w:val="004B39E6"/>
    <w:rsid w:val="004E71D3"/>
    <w:rsid w:val="00517D3B"/>
    <w:rsid w:val="005961AB"/>
    <w:rsid w:val="005B5B34"/>
    <w:rsid w:val="005C77DC"/>
    <w:rsid w:val="005F50D1"/>
    <w:rsid w:val="006361DD"/>
    <w:rsid w:val="006512C3"/>
    <w:rsid w:val="006C0E6B"/>
    <w:rsid w:val="006C4A9E"/>
    <w:rsid w:val="006F3F43"/>
    <w:rsid w:val="007547A8"/>
    <w:rsid w:val="007C17B6"/>
    <w:rsid w:val="007F656C"/>
    <w:rsid w:val="008241C9"/>
    <w:rsid w:val="008323B3"/>
    <w:rsid w:val="00847F86"/>
    <w:rsid w:val="008B11F7"/>
    <w:rsid w:val="008C60A5"/>
    <w:rsid w:val="00903A33"/>
    <w:rsid w:val="00940956"/>
    <w:rsid w:val="009962F9"/>
    <w:rsid w:val="009A3743"/>
    <w:rsid w:val="009C646A"/>
    <w:rsid w:val="009C6B60"/>
    <w:rsid w:val="00A02B4C"/>
    <w:rsid w:val="00A90C86"/>
    <w:rsid w:val="00AE12AC"/>
    <w:rsid w:val="00B13D79"/>
    <w:rsid w:val="00BC4BDB"/>
    <w:rsid w:val="00BC56C2"/>
    <w:rsid w:val="00BE090B"/>
    <w:rsid w:val="00C16565"/>
    <w:rsid w:val="00C31696"/>
    <w:rsid w:val="00C90512"/>
    <w:rsid w:val="00CD042D"/>
    <w:rsid w:val="00D4784A"/>
    <w:rsid w:val="00D5616C"/>
    <w:rsid w:val="00D733AF"/>
    <w:rsid w:val="00E862CA"/>
    <w:rsid w:val="00F7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03A3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F70E8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70E80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F70E80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F70E8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F70E8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70E8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0E80"/>
    <w:rPr>
      <w:rFonts w:ascii="Tahoma" w:eastAsia="Calibri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6B4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6B4B"/>
    <w:rPr>
      <w:rFonts w:ascii="Times New Roman" w:eastAsia="Calibri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6B4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03A33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F70E8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70E80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F70E80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F70E8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F70E8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70E8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0E80"/>
    <w:rPr>
      <w:rFonts w:ascii="Tahoma" w:eastAsia="Calibri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6B4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6B4B"/>
    <w:rPr>
      <w:rFonts w:ascii="Times New Roman" w:eastAsia="Calibri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6B4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65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ektor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17</Pages>
  <Words>3823</Words>
  <Characters>22941</Characters>
  <Application>Microsoft Office Word</Application>
  <DocSecurity>0</DocSecurity>
  <Lines>191</Lines>
  <Paragraphs>53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10</vt:i4>
      </vt:variant>
    </vt:vector>
  </HeadingPairs>
  <TitlesOfParts>
    <vt:vector size="11" baseType="lpstr">
      <vt:lpstr/>
      <vt:lpstr>Dane dotyczące Wykonawcy:</vt:lpstr>
      <vt:lpstr/>
      <vt:lpstr/>
      <vt:lpstr/>
      <vt:lpstr/>
      <vt:lpstr>............................., dnia ..................... </vt:lpstr>
      <vt:lpstr>………..........................................................</vt:lpstr>
      <vt:lpstr/>
      <vt:lpstr>………..........................................................</vt:lpstr>
      <vt:lpstr/>
    </vt:vector>
  </TitlesOfParts>
  <Company>Microsoft</Company>
  <LinksUpToDate>false</LinksUpToDate>
  <CharactersWithSpaces>26711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47</cp:revision>
  <cp:lastPrinted>2017-03-20T12:02:00Z</cp:lastPrinted>
  <dcterms:created xsi:type="dcterms:W3CDTF">2017-03-07T08:47:00Z</dcterms:created>
  <dcterms:modified xsi:type="dcterms:W3CDTF">2017-03-20T12:27:00Z</dcterms:modified>
</cp:coreProperties>
</file>