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6"/>
        <w:gridCol w:w="1630"/>
        <w:gridCol w:w="2119"/>
        <w:gridCol w:w="985"/>
        <w:gridCol w:w="3104"/>
      </w:tblGrid>
      <w:tr w:rsidR="00E87195" w:rsidTr="00D9297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A1401" w:rsidRDefault="00E87195" w:rsidP="007A1401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</w:tc>
      </w:tr>
      <w:tr w:rsidR="00E87195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D92979" w:rsidP="00D9297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STATYSTYKA ZAAWANSOWANA</w:t>
            </w:r>
          </w:p>
        </w:tc>
      </w:tr>
      <w:tr w:rsidR="00E87195" w:rsidTr="00D9297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9297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jednolite</w:t>
            </w:r>
            <w:proofErr w:type="gramEnd"/>
            <w:r>
              <w:rPr>
                <w:sz w:val="22"/>
                <w:szCs w:val="22"/>
              </w:rPr>
              <w:t xml:space="preserve"> studia magisterskie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ogólnoakademicki</w:t>
            </w:r>
            <w:proofErr w:type="spellEnd"/>
            <w:proofErr w:type="gramEnd"/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63834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92979" w:rsidTr="00D9297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 xml:space="preserve">stopień naukowy </w:t>
            </w: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D92979" w:rsidRDefault="00D92979" w:rsidP="00D92979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dr</w:t>
            </w:r>
            <w:proofErr w:type="gramEnd"/>
            <w:r>
              <w:rPr>
                <w:sz w:val="22"/>
                <w:szCs w:val="22"/>
              </w:rPr>
              <w:t xml:space="preserve"> hab. Barbara Ciżkowicz, prof.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D92979" w:rsidTr="00D9297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63834" w:rsidP="001E22E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E22E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godz. wykładu + </w:t>
            </w:r>
            <w:r w:rsidR="00D92979">
              <w:rPr>
                <w:sz w:val="22"/>
                <w:szCs w:val="22"/>
              </w:rPr>
              <w:t>30 godz. laboratoriów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jc w:val="both"/>
              <w:rPr>
                <w:sz w:val="22"/>
                <w:szCs w:val="22"/>
              </w:rPr>
            </w:pP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zaliczenie</w:t>
            </w:r>
            <w:proofErr w:type="gramEnd"/>
            <w:r>
              <w:rPr>
                <w:sz w:val="22"/>
                <w:szCs w:val="22"/>
              </w:rPr>
              <w:t xml:space="preserve"> z oceną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przedmiot</w:t>
            </w:r>
            <w:proofErr w:type="gramEnd"/>
            <w:r>
              <w:rPr>
                <w:sz w:val="22"/>
                <w:szCs w:val="22"/>
              </w:rPr>
              <w:t xml:space="preserve"> podstawowy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polski</w:t>
            </w:r>
            <w:proofErr w:type="gramEnd"/>
          </w:p>
        </w:tc>
      </w:tr>
      <w:tr w:rsidR="00D92979" w:rsidTr="00D9297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D92979" w:rsidTr="00D92979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92979" w:rsidRPr="00B638DE" w:rsidRDefault="00D92979" w:rsidP="00D9297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metodologia</w:t>
            </w:r>
            <w:proofErr w:type="gramEnd"/>
            <w:r>
              <w:rPr>
                <w:sz w:val="22"/>
                <w:szCs w:val="22"/>
              </w:rPr>
              <w:t xml:space="preserve"> badań społecznych, analizy danych ilościowych (umiejętność analizowania rozkładów zmiennych, </w:t>
            </w:r>
            <w:proofErr w:type="spellStart"/>
            <w:r>
              <w:rPr>
                <w:sz w:val="22"/>
                <w:szCs w:val="22"/>
              </w:rPr>
              <w:t>dwuzmiennowych</w:t>
            </w:r>
            <w:proofErr w:type="spellEnd"/>
            <w:r>
              <w:rPr>
                <w:sz w:val="22"/>
                <w:szCs w:val="22"/>
              </w:rPr>
              <w:t xml:space="preserve"> zależności oraz stosowania podstawowych testów istotności i niezależności).</w:t>
            </w:r>
          </w:p>
        </w:tc>
      </w:tr>
      <w:tr w:rsidR="00D92979" w:rsidTr="00D92979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92979" w:rsidRPr="00B638DE" w:rsidRDefault="00D92979" w:rsidP="00D92979">
            <w:pPr>
              <w:rPr>
                <w:sz w:val="22"/>
                <w:szCs w:val="22"/>
              </w:rPr>
            </w:pPr>
          </w:p>
        </w:tc>
      </w:tr>
      <w:tr w:rsidR="00D92979" w:rsidTr="00B75400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D92979" w:rsidRDefault="00D92979" w:rsidP="00D9297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D92979" w:rsidP="003D2B6E">
            <w:pPr>
              <w:rPr>
                <w:b/>
                <w:sz w:val="20"/>
                <w:szCs w:val="20"/>
              </w:rPr>
            </w:pPr>
            <w:r w:rsidRPr="003D2B6E">
              <w:rPr>
                <w:b/>
                <w:sz w:val="20"/>
                <w:szCs w:val="20"/>
              </w:rPr>
              <w:t>Efekty kierunkowe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D92979" w:rsidP="003D2B6E">
            <w:pPr>
              <w:rPr>
                <w:b/>
                <w:sz w:val="20"/>
                <w:szCs w:val="20"/>
              </w:rPr>
            </w:pPr>
            <w:r w:rsidRPr="003D2B6E">
              <w:rPr>
                <w:b/>
                <w:sz w:val="20"/>
                <w:szCs w:val="20"/>
              </w:rPr>
              <w:t>Efekty przedmiotowe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3D2B6E" w:rsidP="003D2B6E">
            <w:pPr>
              <w:rPr>
                <w:sz w:val="20"/>
                <w:szCs w:val="20"/>
              </w:rPr>
            </w:pPr>
            <w:r w:rsidRPr="003D2B6E">
              <w:rPr>
                <w:sz w:val="20"/>
                <w:szCs w:val="20"/>
              </w:rPr>
              <w:t>K_W10 posiada pogłębioną wiedzę na temat wybranych metod i narzędzi opisu a także planowania i przeprowadzania badań empirycznych, zarówno eksperymentalnych jak i korelacyjnych oraz o stosowania statystycznej analizy zgromadzonych danych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D92979" w:rsidP="003D2B6E">
            <w:pPr>
              <w:rPr>
                <w:sz w:val="20"/>
                <w:szCs w:val="20"/>
              </w:rPr>
            </w:pPr>
            <w:r w:rsidRPr="003D2B6E">
              <w:rPr>
                <w:b/>
                <w:bCs/>
                <w:sz w:val="20"/>
                <w:szCs w:val="20"/>
              </w:rPr>
              <w:t>W1:</w:t>
            </w:r>
            <w:r w:rsidRPr="003D2B6E">
              <w:rPr>
                <w:sz w:val="20"/>
                <w:szCs w:val="20"/>
              </w:rPr>
              <w:t xml:space="preserve"> zna wybrane </w:t>
            </w:r>
            <w:proofErr w:type="spellStart"/>
            <w:r w:rsidRPr="003D2B6E">
              <w:rPr>
                <w:sz w:val="20"/>
                <w:szCs w:val="20"/>
              </w:rPr>
              <w:t>wielozmiennowe</w:t>
            </w:r>
            <w:proofErr w:type="spellEnd"/>
            <w:r w:rsidRPr="003D2B6E">
              <w:rPr>
                <w:sz w:val="20"/>
                <w:szCs w:val="20"/>
              </w:rPr>
              <w:t xml:space="preserve"> metody analizy danych ilościowych.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3D2B6E" w:rsidP="003D2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K_W15 </w:t>
            </w:r>
            <w:r w:rsidRPr="003D2B6E">
              <w:rPr>
                <w:sz w:val="20"/>
                <w:szCs w:val="20"/>
              </w:rPr>
              <w:t>zna dobrze przynajmniej jeden pakiet oprogramowania służący do statystycznej obróbki danych (</w:t>
            </w:r>
            <w:proofErr w:type="spellStart"/>
            <w:r w:rsidRPr="003D2B6E">
              <w:rPr>
                <w:sz w:val="20"/>
                <w:szCs w:val="20"/>
              </w:rPr>
              <w:t>np.STATISTICA</w:t>
            </w:r>
            <w:proofErr w:type="spellEnd"/>
            <w:r w:rsidRPr="003D2B6E">
              <w:rPr>
                <w:sz w:val="20"/>
                <w:szCs w:val="20"/>
              </w:rPr>
              <w:t>, SPSS)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D92979" w:rsidP="003D2B6E">
            <w:pPr>
              <w:rPr>
                <w:sz w:val="20"/>
                <w:szCs w:val="20"/>
              </w:rPr>
            </w:pPr>
            <w:proofErr w:type="gramStart"/>
            <w:r w:rsidRPr="003D2B6E">
              <w:rPr>
                <w:b/>
                <w:sz w:val="20"/>
                <w:szCs w:val="20"/>
              </w:rPr>
              <w:t xml:space="preserve">W2: </w:t>
            </w:r>
            <w:r w:rsidRPr="003D2B6E">
              <w:rPr>
                <w:sz w:val="20"/>
                <w:szCs w:val="20"/>
              </w:rPr>
              <w:t xml:space="preserve"> przeprowadza</w:t>
            </w:r>
            <w:proofErr w:type="gramEnd"/>
            <w:r w:rsidRPr="003D2B6E">
              <w:rPr>
                <w:sz w:val="20"/>
                <w:szCs w:val="20"/>
              </w:rPr>
              <w:t xml:space="preserve"> w pakiecie </w:t>
            </w:r>
            <w:proofErr w:type="spellStart"/>
            <w:r w:rsidR="003D2B6E">
              <w:rPr>
                <w:sz w:val="20"/>
                <w:szCs w:val="20"/>
              </w:rPr>
              <w:t>Statistica</w:t>
            </w:r>
            <w:proofErr w:type="spellEnd"/>
            <w:r w:rsidR="003D2B6E">
              <w:rPr>
                <w:sz w:val="20"/>
                <w:szCs w:val="20"/>
              </w:rPr>
              <w:t xml:space="preserve"> stosowne obliczenia;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B75400" w:rsidP="003D2B6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K_U14 </w:t>
            </w:r>
            <w:r w:rsidRPr="00B75400">
              <w:rPr>
                <w:sz w:val="20"/>
                <w:szCs w:val="20"/>
              </w:rPr>
              <w:t xml:space="preserve">potrafi samodzielnie sformułować problem badawczy i </w:t>
            </w:r>
            <w:proofErr w:type="gramStart"/>
            <w:r w:rsidRPr="00B75400">
              <w:rPr>
                <w:sz w:val="20"/>
                <w:szCs w:val="20"/>
              </w:rPr>
              <w:t>zaplanować  przeprowadzenie</w:t>
            </w:r>
            <w:proofErr w:type="gramEnd"/>
            <w:r w:rsidRPr="00B75400">
              <w:rPr>
                <w:sz w:val="20"/>
                <w:szCs w:val="20"/>
              </w:rPr>
              <w:t xml:space="preserve"> badań empirycznych nad procesem zmian w funkcjonowaniu osoby lub grup społecznych</w:t>
            </w:r>
          </w:p>
          <w:p w:rsidR="00B75400" w:rsidRPr="00B75400" w:rsidRDefault="00B75400" w:rsidP="003D2B6E">
            <w:pPr>
              <w:rPr>
                <w:b/>
                <w:sz w:val="20"/>
                <w:szCs w:val="20"/>
              </w:rPr>
            </w:pPr>
            <w:r w:rsidRPr="00B75400">
              <w:rPr>
                <w:b/>
                <w:sz w:val="20"/>
                <w:szCs w:val="20"/>
              </w:rPr>
              <w:lastRenderedPageBreak/>
              <w:t xml:space="preserve">K_U15 </w:t>
            </w:r>
            <w:r w:rsidRPr="00B75400">
              <w:rPr>
                <w:sz w:val="20"/>
                <w:szCs w:val="20"/>
              </w:rPr>
              <w:t>potrafi przeprowadzić analizę statystyczną zgromadzonych danych, posługując się właściwymi metodami wybranego pakietu statystycznego (np. STATISTICA lub SPSS)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3D2B6E" w:rsidRPr="003D2B6E" w:rsidRDefault="003D2B6E" w:rsidP="003D2B6E">
            <w:pPr>
              <w:rPr>
                <w:sz w:val="20"/>
                <w:szCs w:val="20"/>
              </w:rPr>
            </w:pPr>
            <w:r w:rsidRPr="003D2B6E">
              <w:rPr>
                <w:b/>
                <w:sz w:val="20"/>
                <w:szCs w:val="20"/>
              </w:rPr>
              <w:lastRenderedPageBreak/>
              <w:t>U1:</w:t>
            </w:r>
            <w:r w:rsidRPr="003D2B6E">
              <w:rPr>
                <w:sz w:val="20"/>
                <w:szCs w:val="20"/>
              </w:rPr>
              <w:t xml:space="preserve"> dobi</w:t>
            </w:r>
            <w:r w:rsidR="00D22388">
              <w:rPr>
                <w:sz w:val="20"/>
                <w:szCs w:val="20"/>
              </w:rPr>
              <w:t xml:space="preserve">era, zgodnie z założeniami, </w:t>
            </w:r>
            <w:r w:rsidRPr="003D2B6E">
              <w:rPr>
                <w:sz w:val="20"/>
                <w:szCs w:val="20"/>
              </w:rPr>
              <w:t xml:space="preserve">właściwe metody analizy danych ilościowe do testowania przyjętego modelu badawczego; </w:t>
            </w:r>
          </w:p>
          <w:p w:rsidR="003D2B6E" w:rsidRPr="003D2B6E" w:rsidRDefault="003D2B6E" w:rsidP="003D2B6E">
            <w:pPr>
              <w:rPr>
                <w:sz w:val="20"/>
                <w:szCs w:val="20"/>
              </w:rPr>
            </w:pPr>
            <w:proofErr w:type="gramStart"/>
            <w:r w:rsidRPr="003D2B6E">
              <w:rPr>
                <w:b/>
                <w:bCs/>
                <w:sz w:val="20"/>
                <w:szCs w:val="20"/>
              </w:rPr>
              <w:t>U2:</w:t>
            </w:r>
            <w:r w:rsidRPr="003D2B6E">
              <w:rPr>
                <w:sz w:val="20"/>
                <w:szCs w:val="20"/>
              </w:rPr>
              <w:t xml:space="preserve">  ocenia</w:t>
            </w:r>
            <w:proofErr w:type="gramEnd"/>
            <w:r w:rsidRPr="003D2B6E">
              <w:rPr>
                <w:sz w:val="20"/>
                <w:szCs w:val="20"/>
              </w:rPr>
              <w:t xml:space="preserve"> konsekwencje nierzetelności pomiarów dla błędów szacunku wyników prawdziwych</w:t>
            </w:r>
          </w:p>
          <w:p w:rsidR="00D92979" w:rsidRPr="003D2B6E" w:rsidRDefault="00D92979" w:rsidP="003D2B6E">
            <w:pPr>
              <w:rPr>
                <w:b/>
                <w:sz w:val="20"/>
                <w:szCs w:val="20"/>
              </w:rPr>
            </w:pP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B75400" w:rsidP="003D2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K_U05 </w:t>
            </w:r>
            <w:r w:rsidRPr="00B75400">
              <w:rPr>
                <w:sz w:val="20"/>
                <w:szCs w:val="20"/>
              </w:rPr>
              <w:t>potrafi stosować wiedzę teoretyczną w analizie i wyjaśnianiu oraz rozwiązywaniu problemów właściwych dla danego obszaru psychologii stosowanej: problemów klinicznych, wychowawczych i społecznych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3D2B6E" w:rsidP="003D2B6E">
            <w:pPr>
              <w:rPr>
                <w:sz w:val="20"/>
                <w:szCs w:val="20"/>
              </w:rPr>
            </w:pPr>
            <w:proofErr w:type="gramStart"/>
            <w:r w:rsidRPr="003D2B6E">
              <w:rPr>
                <w:b/>
                <w:sz w:val="20"/>
                <w:szCs w:val="20"/>
              </w:rPr>
              <w:t xml:space="preserve">U3:  </w:t>
            </w:r>
            <w:r w:rsidRPr="003D2B6E">
              <w:rPr>
                <w:sz w:val="20"/>
                <w:szCs w:val="20"/>
              </w:rPr>
              <w:t>potrafi</w:t>
            </w:r>
            <w:proofErr w:type="gramEnd"/>
            <w:r w:rsidRPr="003D2B6E">
              <w:rPr>
                <w:sz w:val="20"/>
                <w:szCs w:val="20"/>
              </w:rPr>
              <w:t xml:space="preserve"> konstruować modele teoretyczne i poddawać je w</w:t>
            </w:r>
            <w:r>
              <w:rPr>
                <w:sz w:val="20"/>
                <w:szCs w:val="20"/>
              </w:rPr>
              <w:t>eryfikacji;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B75400" w:rsidP="003D2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K_K04 </w:t>
            </w:r>
            <w:r w:rsidRPr="00B75400">
              <w:rPr>
                <w:sz w:val="20"/>
                <w:szCs w:val="20"/>
              </w:rPr>
              <w:t xml:space="preserve">działa </w:t>
            </w:r>
            <w:proofErr w:type="gramStart"/>
            <w:r w:rsidRPr="00B75400">
              <w:rPr>
                <w:sz w:val="20"/>
                <w:szCs w:val="20"/>
              </w:rPr>
              <w:t>profesjonalnie jako</w:t>
            </w:r>
            <w:proofErr w:type="gramEnd"/>
            <w:r w:rsidRPr="00B75400">
              <w:rPr>
                <w:sz w:val="20"/>
                <w:szCs w:val="20"/>
              </w:rPr>
              <w:t xml:space="preserve"> badacz i praktyk, w roli członka zespołu jak i jego lider, formułuje wyważone sądy i rzetelne opinie oraz kontroluje własne emocje nawet w warunkach nietypowych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3D2B6E" w:rsidRPr="003D2B6E" w:rsidRDefault="003D2B6E" w:rsidP="003D2B6E">
            <w:pPr>
              <w:pStyle w:val="Default"/>
              <w:rPr>
                <w:sz w:val="20"/>
                <w:szCs w:val="20"/>
              </w:rPr>
            </w:pPr>
            <w:r w:rsidRPr="003D2B6E">
              <w:rPr>
                <w:b/>
                <w:bCs/>
                <w:sz w:val="20"/>
                <w:szCs w:val="20"/>
              </w:rPr>
              <w:t>K1</w:t>
            </w:r>
            <w:r w:rsidRPr="003D2B6E">
              <w:rPr>
                <w:sz w:val="20"/>
                <w:szCs w:val="20"/>
              </w:rPr>
              <w:t xml:space="preserve">: ma świadomość konsekwencji niewłaściwego stosowania </w:t>
            </w:r>
          </w:p>
          <w:p w:rsidR="00D92979" w:rsidRPr="003D2B6E" w:rsidRDefault="003D2B6E" w:rsidP="003D2B6E">
            <w:pPr>
              <w:rPr>
                <w:b/>
                <w:sz w:val="20"/>
                <w:szCs w:val="20"/>
              </w:rPr>
            </w:pPr>
            <w:proofErr w:type="gramStart"/>
            <w:r w:rsidRPr="003D2B6E">
              <w:rPr>
                <w:sz w:val="20"/>
                <w:szCs w:val="20"/>
              </w:rPr>
              <w:t>metod</w:t>
            </w:r>
            <w:proofErr w:type="gramEnd"/>
            <w:r w:rsidRPr="003D2B6E">
              <w:rPr>
                <w:sz w:val="20"/>
                <w:szCs w:val="20"/>
              </w:rPr>
              <w:t xml:space="preserve"> statystycznych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B75400" w:rsidP="003D2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K_K02 </w:t>
            </w:r>
            <w:r w:rsidRPr="00B75400">
              <w:rPr>
                <w:sz w:val="20"/>
                <w:szCs w:val="20"/>
              </w:rPr>
              <w:t xml:space="preserve">przejawia postawę etyczną w postępowaniu diagnostycznym i pomocowym oraz </w:t>
            </w:r>
            <w:proofErr w:type="gramStart"/>
            <w:r w:rsidRPr="00B75400">
              <w:rPr>
                <w:sz w:val="20"/>
                <w:szCs w:val="20"/>
              </w:rPr>
              <w:t>w  działalności</w:t>
            </w:r>
            <w:proofErr w:type="gramEnd"/>
            <w:r w:rsidRPr="00B75400">
              <w:rPr>
                <w:sz w:val="20"/>
                <w:szCs w:val="20"/>
              </w:rPr>
              <w:t xml:space="preserve"> naukowej, publikacyjnej i eksperckiej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3D2B6E" w:rsidP="003D2B6E">
            <w:pPr>
              <w:rPr>
                <w:b/>
                <w:sz w:val="20"/>
                <w:szCs w:val="20"/>
              </w:rPr>
            </w:pPr>
            <w:r w:rsidRPr="003D2B6E">
              <w:rPr>
                <w:b/>
                <w:bCs/>
                <w:sz w:val="20"/>
                <w:szCs w:val="20"/>
              </w:rPr>
              <w:t>K2</w:t>
            </w:r>
            <w:r w:rsidRPr="003D2B6E">
              <w:rPr>
                <w:sz w:val="20"/>
                <w:szCs w:val="20"/>
              </w:rPr>
              <w:t>: stosuje zasady etycznego sposobu prowadzenia badań</w:t>
            </w:r>
          </w:p>
        </w:tc>
      </w:tr>
      <w:tr w:rsidR="00D92979" w:rsidTr="00D9297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sz w:val="22"/>
                <w:szCs w:val="22"/>
              </w:rPr>
            </w:pPr>
          </w:p>
          <w:p w:rsidR="00D92979" w:rsidRPr="00B638DE" w:rsidRDefault="00D92979" w:rsidP="00D92979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</w:t>
            </w:r>
            <w:r w:rsidR="00157C4C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D63834">
              <w:rPr>
                <w:sz w:val="16"/>
                <w:szCs w:val="16"/>
              </w:rPr>
              <w:t>7</w:t>
            </w:r>
            <w:r w:rsidRPr="00B638DE">
              <w:rPr>
                <w:sz w:val="16"/>
                <w:szCs w:val="16"/>
              </w:rPr>
              <w:t>.............. 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.........................................................................................................................................</w:t>
            </w:r>
          </w:p>
          <w:p w:rsidR="00D92979" w:rsidRPr="00B638DE" w:rsidRDefault="00D92979" w:rsidP="00D92979">
            <w:pPr>
              <w:jc w:val="both"/>
              <w:rPr>
                <w:sz w:val="22"/>
                <w:szCs w:val="22"/>
              </w:rPr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Default="00E87195" w:rsidP="007A1401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212"/>
      </w:tblGrid>
      <w:tr w:rsidR="00AF45B5" w:rsidTr="0025370C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AF45B5" w:rsidRPr="002C1E99" w:rsidRDefault="00AF45B5" w:rsidP="0025370C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AF45B5" w:rsidRPr="002C1E99" w:rsidRDefault="00AF45B5" w:rsidP="0025370C">
            <w:pPr>
              <w:jc w:val="center"/>
              <w:rPr>
                <w:sz w:val="22"/>
                <w:szCs w:val="22"/>
              </w:rPr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Pr="002C1E99">
              <w:rPr>
                <w:sz w:val="20"/>
                <w:szCs w:val="20"/>
              </w:rPr>
              <w:t xml:space="preserve">  (</w:t>
            </w:r>
            <w:r>
              <w:rPr>
                <w:sz w:val="20"/>
                <w:szCs w:val="20"/>
              </w:rPr>
              <w:t>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Pr="002C1E99">
              <w:rPr>
                <w:sz w:val="20"/>
                <w:szCs w:val="20"/>
              </w:rPr>
              <w:t xml:space="preserve"> (letni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STATYSTYKA ZAAWANSOWANA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rPr>
                <w:sz w:val="22"/>
                <w:szCs w:val="22"/>
              </w:rPr>
            </w:pP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wykład</w:t>
            </w:r>
            <w:proofErr w:type="gramEnd"/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1E22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E22E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godz</w:t>
            </w:r>
            <w:r w:rsidR="001E22E9">
              <w:rPr>
                <w:sz w:val="22"/>
                <w:szCs w:val="22"/>
              </w:rPr>
              <w:t>.</w:t>
            </w:r>
          </w:p>
        </w:tc>
      </w:tr>
      <w:tr w:rsidR="00AF45B5" w:rsidTr="0025370C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Default="00AF45B5" w:rsidP="0025370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naukowy,</w:t>
            </w:r>
          </w:p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dr</w:t>
            </w:r>
            <w:proofErr w:type="gramEnd"/>
            <w:r>
              <w:rPr>
                <w:sz w:val="22"/>
                <w:szCs w:val="22"/>
              </w:rPr>
              <w:t xml:space="preserve"> hab. Barbara Ciżkowicz, prof.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AF45B5" w:rsidTr="0025370C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AF45B5" w:rsidRPr="002C1E99" w:rsidRDefault="00AF45B5" w:rsidP="0025370C">
            <w:pPr>
              <w:jc w:val="center"/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AF45B5" w:rsidTr="0025370C">
        <w:trPr>
          <w:trHeight w:val="557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AF45B5" w:rsidRPr="00AF45B5" w:rsidRDefault="00AF45B5" w:rsidP="00AF45B5">
            <w:pPr>
              <w:numPr>
                <w:ilvl w:val="0"/>
                <w:numId w:val="3"/>
              </w:numPr>
              <w:tabs>
                <w:tab w:val="clear" w:pos="900"/>
                <w:tab w:val="num" w:pos="540"/>
              </w:tabs>
              <w:ind w:left="360" w:hanging="180"/>
              <w:rPr>
                <w:sz w:val="22"/>
                <w:szCs w:val="22"/>
              </w:rPr>
            </w:pPr>
            <w:r w:rsidRPr="00AF45B5">
              <w:rPr>
                <w:sz w:val="22"/>
                <w:szCs w:val="22"/>
              </w:rPr>
              <w:t>Jednoczynnikowa i dwuczynnikowa analiza wariancji: założenia i ich kontrola; interpretacja efektów głównych i interakcji czynników; analiza post hoc i porównań zaplanowanych; analiza wariancji z powtórzonymi pomiarami.</w:t>
            </w:r>
          </w:p>
          <w:p w:rsidR="00AF45B5" w:rsidRPr="00AF45B5" w:rsidRDefault="00AF45B5" w:rsidP="00AF45B5">
            <w:pPr>
              <w:pStyle w:val="Tekstpodstawowy3"/>
              <w:numPr>
                <w:ilvl w:val="0"/>
                <w:numId w:val="3"/>
              </w:numPr>
              <w:tabs>
                <w:tab w:val="clear" w:pos="900"/>
                <w:tab w:val="num" w:pos="540"/>
              </w:tabs>
              <w:ind w:left="540"/>
              <w:rPr>
                <w:szCs w:val="20"/>
              </w:rPr>
            </w:pPr>
            <w:r>
              <w:t>Analiza rzetelności i pozycji:</w:t>
            </w:r>
            <w:r>
              <w:rPr>
                <w:szCs w:val="20"/>
              </w:rPr>
              <w:t xml:space="preserve"> </w:t>
            </w:r>
            <w:r>
              <w:t xml:space="preserve">klasyczna teoria testu i jej założenia, </w:t>
            </w:r>
          </w:p>
          <w:p w:rsidR="00AF45B5" w:rsidRDefault="00AF45B5" w:rsidP="0025370C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obliczanie</w:t>
            </w:r>
            <w:proofErr w:type="gramEnd"/>
            <w:r>
              <w:t xml:space="preserve"> i interpretacja </w:t>
            </w:r>
            <w:proofErr w:type="spellStart"/>
            <w:r>
              <w:t>interkorelacji</w:t>
            </w:r>
            <w:proofErr w:type="spellEnd"/>
            <w:r>
              <w:t xml:space="preserve"> oraz mocy różnicującej pozycji;</w:t>
            </w:r>
          </w:p>
          <w:p w:rsidR="00AF45B5" w:rsidRDefault="00AF45B5" w:rsidP="0025370C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metody</w:t>
            </w:r>
            <w:proofErr w:type="gramEnd"/>
            <w:r>
              <w:t xml:space="preserve"> szacowania rzetelności oraz odpowiadające im współczynniki;, </w:t>
            </w:r>
          </w:p>
          <w:p w:rsidR="00AF45B5" w:rsidRPr="005D6EE6" w:rsidRDefault="00AF45B5" w:rsidP="0025370C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związek</w:t>
            </w:r>
            <w:proofErr w:type="gramEnd"/>
            <w:r>
              <w:t xml:space="preserve"> rzetelności z błędem pomiaru. </w:t>
            </w:r>
          </w:p>
          <w:p w:rsidR="00AF45B5" w:rsidRDefault="00AF45B5" w:rsidP="0025370C">
            <w:pPr>
              <w:pStyle w:val="Tekstpodstawowy3"/>
              <w:numPr>
                <w:ilvl w:val="1"/>
                <w:numId w:val="5"/>
              </w:numPr>
              <w:tabs>
                <w:tab w:val="clear" w:pos="1440"/>
                <w:tab w:val="num" w:pos="1080"/>
              </w:tabs>
              <w:ind w:left="616" w:hanging="425"/>
              <w:rPr>
                <w:szCs w:val="20"/>
              </w:rPr>
            </w:pPr>
            <w:r>
              <w:t xml:space="preserve">Analiza korelacji dwóch zmiennych </w:t>
            </w:r>
            <w:proofErr w:type="gramStart"/>
            <w:r>
              <w:t>ilościowych jako</w:t>
            </w:r>
            <w:proofErr w:type="gramEnd"/>
            <w:r>
              <w:t xml:space="preserve"> podstawa regresji wielowymiarowej.</w:t>
            </w:r>
          </w:p>
          <w:p w:rsidR="00AF45B5" w:rsidRDefault="00AF45B5" w:rsidP="0025370C">
            <w:pPr>
              <w:pStyle w:val="Tekstpodstawowy3"/>
              <w:numPr>
                <w:ilvl w:val="1"/>
                <w:numId w:val="5"/>
              </w:numPr>
              <w:tabs>
                <w:tab w:val="clear" w:pos="1440"/>
                <w:tab w:val="num" w:pos="540"/>
              </w:tabs>
              <w:ind w:left="540"/>
              <w:rPr>
                <w:szCs w:val="20"/>
              </w:rPr>
            </w:pPr>
            <w:r>
              <w:t xml:space="preserve">Regresja wielowymiarowa: </w:t>
            </w:r>
          </w:p>
          <w:p w:rsidR="00AF45B5" w:rsidRDefault="00AF45B5" w:rsidP="0025370C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  <w:rPr>
                <w:sz w:val="22"/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regresja</w:t>
            </w:r>
            <w:proofErr w:type="gramEnd"/>
            <w:r>
              <w:rPr>
                <w:sz w:val="22"/>
                <w:szCs w:val="20"/>
              </w:rPr>
              <w:t xml:space="preserve"> krokowa postępująca i wsteczna;</w:t>
            </w:r>
          </w:p>
          <w:p w:rsidR="00AF45B5" w:rsidRDefault="00AF45B5" w:rsidP="0025370C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współczynniki</w:t>
            </w:r>
            <w:proofErr w:type="gramEnd"/>
            <w:r>
              <w:rPr>
                <w:sz w:val="22"/>
                <w:szCs w:val="20"/>
              </w:rPr>
              <w:t xml:space="preserve"> b i </w:t>
            </w:r>
            <w:r>
              <w:rPr>
                <w:sz w:val="22"/>
                <w:szCs w:val="20"/>
              </w:rPr>
              <w:sym w:font="Symbol" w:char="F062"/>
            </w:r>
            <w:r>
              <w:rPr>
                <w:sz w:val="22"/>
                <w:szCs w:val="20"/>
              </w:rPr>
              <w:t>;</w:t>
            </w:r>
          </w:p>
          <w:p w:rsidR="00AF45B5" w:rsidRDefault="00AF45B5" w:rsidP="0025370C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R</w:t>
            </w:r>
            <w:r>
              <w:rPr>
                <w:sz w:val="22"/>
                <w:szCs w:val="20"/>
                <w:vertAlign w:val="superscript"/>
              </w:rPr>
              <w:t xml:space="preserve">2 </w:t>
            </w:r>
            <w:r>
              <w:rPr>
                <w:sz w:val="22"/>
                <w:szCs w:val="20"/>
              </w:rPr>
              <w:t>jako</w:t>
            </w:r>
            <w:proofErr w:type="gramEnd"/>
            <w:r>
              <w:rPr>
                <w:sz w:val="22"/>
                <w:szCs w:val="20"/>
              </w:rPr>
              <w:t xml:space="preserve"> dokładność predykcji;</w:t>
            </w:r>
          </w:p>
          <w:p w:rsidR="00AF45B5" w:rsidRDefault="00AF45B5" w:rsidP="0025370C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</w:pPr>
            <w:proofErr w:type="gramStart"/>
            <w:r>
              <w:t>analiza</w:t>
            </w:r>
            <w:proofErr w:type="gramEnd"/>
            <w:r>
              <w:t xml:space="preserve"> reszt.</w:t>
            </w:r>
          </w:p>
          <w:p w:rsidR="00AF45B5" w:rsidRPr="00B75400" w:rsidRDefault="00AF45B5" w:rsidP="0025370C">
            <w:pPr>
              <w:pStyle w:val="Akapitzlist"/>
              <w:numPr>
                <w:ilvl w:val="1"/>
                <w:numId w:val="5"/>
              </w:numPr>
              <w:tabs>
                <w:tab w:val="clear" w:pos="1440"/>
                <w:tab w:val="num" w:pos="1080"/>
              </w:tabs>
              <w:ind w:left="474"/>
              <w:rPr>
                <w:sz w:val="22"/>
                <w:szCs w:val="22"/>
              </w:rPr>
            </w:pPr>
            <w:r>
              <w:t>Interpretacja jakościowa miar statystycznych zawartych w publikacjach naukowych z zakresu psychologii.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wykład</w:t>
            </w:r>
            <w:proofErr w:type="gramEnd"/>
            <w:r>
              <w:rPr>
                <w:sz w:val="22"/>
                <w:szCs w:val="22"/>
              </w:rPr>
              <w:t xml:space="preserve">, dyskusja, przeprowadzanie analiz statystycznych z użyciem kalkulatorów oraz prezentacje w pakiecie </w:t>
            </w:r>
            <w:proofErr w:type="spellStart"/>
            <w:r>
              <w:rPr>
                <w:sz w:val="22"/>
                <w:szCs w:val="22"/>
              </w:rPr>
              <w:t>Statistica</w:t>
            </w:r>
            <w:proofErr w:type="spellEnd"/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kolokwium</w:t>
            </w:r>
            <w:proofErr w:type="gramEnd"/>
            <w:r>
              <w:rPr>
                <w:sz w:val="22"/>
                <w:szCs w:val="22"/>
              </w:rPr>
              <w:t xml:space="preserve"> pisemne sprawdzające rozumienie podstawowych pojęć statystycznych oraz część analityczną sprawdzającą umiejętności stosowania poznanych technik statystycznych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jc w:val="both"/>
              <w:rPr>
                <w:bCs/>
                <w:iCs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zaliczenie</w:t>
            </w:r>
            <w:proofErr w:type="gramEnd"/>
            <w:r>
              <w:rPr>
                <w:sz w:val="22"/>
                <w:szCs w:val="22"/>
              </w:rPr>
              <w:t xml:space="preserve"> z oceną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numPr>
                <w:ilvl w:val="0"/>
                <w:numId w:val="8"/>
              </w:numPr>
              <w:tabs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Ferguson, G., </w:t>
            </w:r>
            <w:proofErr w:type="spellStart"/>
            <w:r>
              <w:rPr>
                <w:sz w:val="22"/>
                <w:szCs w:val="22"/>
              </w:rPr>
              <w:t>Takane</w:t>
            </w:r>
            <w:proofErr w:type="spellEnd"/>
            <w:r>
              <w:rPr>
                <w:sz w:val="22"/>
                <w:szCs w:val="22"/>
              </w:rPr>
              <w:t>, Y. (2007). Analiza statystyczna w psychologii i pedagogice. Warszawa: Wyd. Naukowe PWN.</w:t>
            </w:r>
          </w:p>
          <w:p w:rsidR="00AF45B5" w:rsidRDefault="00AF45B5" w:rsidP="0025370C">
            <w:pPr>
              <w:numPr>
                <w:ilvl w:val="0"/>
                <w:numId w:val="8"/>
              </w:numPr>
              <w:tabs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Stanisz, A. (2006). </w:t>
            </w:r>
            <w:r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r>
              <w:rPr>
                <w:rFonts w:eastAsia="Arial Unicode MS"/>
                <w:sz w:val="22"/>
                <w:szCs w:val="22"/>
              </w:rPr>
              <w:t xml:space="preserve">Przystępny kurs </w:t>
            </w:r>
            <w:proofErr w:type="gramStart"/>
            <w:r>
              <w:rPr>
                <w:rFonts w:eastAsia="Arial Unicode MS"/>
                <w:sz w:val="22"/>
                <w:szCs w:val="22"/>
              </w:rPr>
              <w:t xml:space="preserve">statystyki : </w:t>
            </w:r>
            <w:proofErr w:type="gramEnd"/>
            <w:r>
              <w:rPr>
                <w:rFonts w:eastAsia="Arial Unicode MS"/>
                <w:sz w:val="22"/>
                <w:szCs w:val="22"/>
              </w:rPr>
              <w:t>z zastosowaniem STATISTICA PL na przykładach z medycyny. T. 1, Statystyki podstawowe</w:t>
            </w:r>
            <w:r>
              <w:rPr>
                <w:sz w:val="22"/>
                <w:szCs w:val="22"/>
              </w:rPr>
              <w:t xml:space="preserve">. Kraków: </w:t>
            </w:r>
            <w:proofErr w:type="spellStart"/>
            <w:r>
              <w:rPr>
                <w:sz w:val="22"/>
                <w:szCs w:val="22"/>
              </w:rPr>
              <w:t>StatSoft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AF45B5" w:rsidRDefault="00AF45B5" w:rsidP="0025370C">
            <w:pPr>
              <w:numPr>
                <w:ilvl w:val="0"/>
                <w:numId w:val="8"/>
              </w:numPr>
              <w:tabs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Stanisz, A. (2007). </w:t>
            </w:r>
            <w:r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r>
              <w:rPr>
                <w:rFonts w:eastAsia="Arial Unicode MS"/>
                <w:sz w:val="22"/>
                <w:szCs w:val="22"/>
              </w:rPr>
              <w:t xml:space="preserve">Przystępny kurs </w:t>
            </w:r>
            <w:proofErr w:type="gramStart"/>
            <w:r>
              <w:rPr>
                <w:rFonts w:eastAsia="Arial Unicode MS"/>
                <w:sz w:val="22"/>
                <w:szCs w:val="22"/>
              </w:rPr>
              <w:t xml:space="preserve">statystyki : </w:t>
            </w:r>
            <w:proofErr w:type="gramEnd"/>
            <w:r>
              <w:rPr>
                <w:rFonts w:eastAsia="Arial Unicode MS"/>
                <w:sz w:val="22"/>
                <w:szCs w:val="22"/>
              </w:rPr>
              <w:t xml:space="preserve">z zastosowaniem STATISTICA PL na przykładach z medycyny. T. 2, Modele liniowe i nieliniowe. </w:t>
            </w:r>
            <w:r>
              <w:rPr>
                <w:sz w:val="22"/>
                <w:szCs w:val="22"/>
              </w:rPr>
              <w:t xml:space="preserve">Kraków: </w:t>
            </w:r>
            <w:proofErr w:type="spellStart"/>
            <w:r>
              <w:rPr>
                <w:sz w:val="22"/>
                <w:szCs w:val="22"/>
              </w:rPr>
              <w:t>StatSoft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AF45B5" w:rsidRDefault="00AF45B5" w:rsidP="0025370C">
            <w:pPr>
              <w:numPr>
                <w:ilvl w:val="0"/>
                <w:numId w:val="8"/>
              </w:numPr>
              <w:tabs>
                <w:tab w:val="clear" w:pos="1440"/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Stanisz, A. (2007). </w:t>
            </w:r>
            <w:r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r>
              <w:rPr>
                <w:rFonts w:eastAsia="Arial Unicode MS"/>
                <w:sz w:val="22"/>
                <w:szCs w:val="22"/>
              </w:rPr>
              <w:t xml:space="preserve">Przystępny kurs </w:t>
            </w:r>
            <w:proofErr w:type="gramStart"/>
            <w:r>
              <w:rPr>
                <w:rFonts w:eastAsia="Arial Unicode MS"/>
                <w:sz w:val="22"/>
                <w:szCs w:val="22"/>
              </w:rPr>
              <w:t xml:space="preserve">statystyki : </w:t>
            </w:r>
            <w:proofErr w:type="gramEnd"/>
            <w:r>
              <w:rPr>
                <w:rFonts w:eastAsia="Arial Unicode MS"/>
                <w:sz w:val="22"/>
                <w:szCs w:val="22"/>
              </w:rPr>
              <w:t xml:space="preserve">z zastosowaniem STATISTICA PL na przykładach z medycyny. T 3, Analizy wielowymiarowe. </w:t>
            </w:r>
            <w:r>
              <w:rPr>
                <w:sz w:val="22"/>
                <w:szCs w:val="22"/>
              </w:rPr>
              <w:t xml:space="preserve">Kraków: </w:t>
            </w:r>
            <w:proofErr w:type="spellStart"/>
            <w:r>
              <w:rPr>
                <w:sz w:val="22"/>
                <w:szCs w:val="22"/>
              </w:rPr>
              <w:t>StatSoft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AF45B5" w:rsidTr="0025370C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AF45B5" w:rsidRPr="002C1E99" w:rsidRDefault="00AF45B5" w:rsidP="0025370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F45B5" w:rsidRDefault="00AF45B5" w:rsidP="0025370C">
            <w:pPr>
              <w:numPr>
                <w:ilvl w:val="0"/>
                <w:numId w:val="9"/>
              </w:numPr>
              <w:tabs>
                <w:tab w:val="clear" w:pos="720"/>
                <w:tab w:val="num" w:pos="282"/>
                <w:tab w:val="num" w:pos="1473"/>
              </w:tabs>
              <w:ind w:left="319" w:hanging="31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Brzeziński J. (1996), Metodologia badań psychologicznych, Warszawa, Wydawnictwo Naukowe PWN.</w:t>
            </w:r>
          </w:p>
          <w:p w:rsidR="00AF45B5" w:rsidRDefault="00AF45B5" w:rsidP="0025370C">
            <w:pPr>
              <w:numPr>
                <w:ilvl w:val="0"/>
                <w:numId w:val="9"/>
              </w:numPr>
              <w:tabs>
                <w:tab w:val="clear" w:pos="720"/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Brzeziński, J. (red</w:t>
            </w:r>
            <w:proofErr w:type="gramStart"/>
            <w:r>
              <w:rPr>
                <w:sz w:val="22"/>
                <w:szCs w:val="22"/>
              </w:rPr>
              <w:t>.) (2004). Metodologia</w:t>
            </w:r>
            <w:proofErr w:type="gramEnd"/>
            <w:r>
              <w:rPr>
                <w:sz w:val="22"/>
                <w:szCs w:val="22"/>
              </w:rPr>
              <w:t xml:space="preserve"> badań psychologicznych. Wybór tekstów. Warszawa: Wydawnictwo Naukowe PWN</w:t>
            </w:r>
          </w:p>
        </w:tc>
      </w:tr>
      <w:tr w:rsidR="00AF45B5" w:rsidTr="0025370C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AF45B5" w:rsidRDefault="00AF45B5" w:rsidP="0025370C">
            <w:pPr>
              <w:rPr>
                <w:sz w:val="16"/>
                <w:szCs w:val="16"/>
              </w:rPr>
            </w:pPr>
          </w:p>
          <w:p w:rsidR="00AF45B5" w:rsidRDefault="00AF45B5" w:rsidP="0025370C">
            <w:pPr>
              <w:rPr>
                <w:sz w:val="16"/>
                <w:szCs w:val="16"/>
              </w:rPr>
            </w:pPr>
          </w:p>
          <w:p w:rsidR="00AF45B5" w:rsidRDefault="00AF45B5" w:rsidP="002537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 20.09.2017.....................                   ......................................................................................................................................</w:t>
            </w:r>
          </w:p>
          <w:p w:rsidR="00AF45B5" w:rsidRDefault="00AF45B5" w:rsidP="002537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AF45B5" w:rsidRDefault="00AF45B5" w:rsidP="002537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AF45B5" w:rsidRDefault="00AF45B5" w:rsidP="0025370C">
            <w:pPr>
              <w:rPr>
                <w:sz w:val="16"/>
                <w:szCs w:val="16"/>
              </w:rPr>
            </w:pPr>
          </w:p>
          <w:p w:rsidR="00AF45B5" w:rsidRDefault="00AF45B5" w:rsidP="002537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 20.09.2017......................          ......................................................................................................................................</w:t>
            </w:r>
          </w:p>
          <w:p w:rsidR="00AF45B5" w:rsidRDefault="00AF45B5" w:rsidP="002537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AF45B5" w:rsidRDefault="00AF45B5" w:rsidP="0025370C">
            <w:pPr>
              <w:rPr>
                <w:b/>
                <w:sz w:val="22"/>
                <w:szCs w:val="22"/>
              </w:rPr>
            </w:pPr>
          </w:p>
        </w:tc>
      </w:tr>
    </w:tbl>
    <w:p w:rsidR="00AF45B5" w:rsidRDefault="00AF45B5" w:rsidP="007A1401">
      <w:pPr>
        <w:jc w:val="both"/>
        <w:rPr>
          <w:sz w:val="22"/>
          <w:szCs w:val="22"/>
        </w:rPr>
      </w:pPr>
    </w:p>
    <w:p w:rsidR="007A1401" w:rsidRPr="00C42038" w:rsidRDefault="007A1401" w:rsidP="007A1401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212"/>
      </w:tblGrid>
      <w:tr w:rsidR="00E87195" w:rsidTr="00D9297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9297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D63834">
            <w:pPr>
              <w:jc w:val="center"/>
              <w:rPr>
                <w:sz w:val="22"/>
                <w:szCs w:val="22"/>
              </w:rPr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Pr="002C1E99">
              <w:rPr>
                <w:sz w:val="20"/>
                <w:szCs w:val="20"/>
              </w:rPr>
              <w:t xml:space="preserve">  (</w:t>
            </w:r>
            <w:r w:rsidR="007A1401">
              <w:rPr>
                <w:sz w:val="20"/>
                <w:szCs w:val="20"/>
              </w:rPr>
              <w:t>201</w:t>
            </w:r>
            <w:r w:rsidR="00D63834">
              <w:rPr>
                <w:sz w:val="20"/>
                <w:szCs w:val="20"/>
              </w:rPr>
              <w:t>7</w:t>
            </w:r>
            <w:r w:rsidR="007A1401">
              <w:rPr>
                <w:sz w:val="20"/>
                <w:szCs w:val="20"/>
              </w:rPr>
              <w:t>/201</w:t>
            </w:r>
            <w:r w:rsidR="00D63834">
              <w:rPr>
                <w:sz w:val="20"/>
                <w:szCs w:val="20"/>
              </w:rPr>
              <w:t>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Pr="002C1E99">
              <w:rPr>
                <w:sz w:val="20"/>
                <w:szCs w:val="20"/>
              </w:rPr>
              <w:t xml:space="preserve"> (letni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STATYSTYKA ZAAWANSOWANA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1E22E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laboratori</w:t>
            </w:r>
            <w:r w:rsidR="001E22E9">
              <w:rPr>
                <w:sz w:val="22"/>
                <w:szCs w:val="22"/>
              </w:rPr>
              <w:t>a</w:t>
            </w:r>
            <w:proofErr w:type="gramEnd"/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</w:t>
            </w:r>
            <w:proofErr w:type="spellStart"/>
            <w:r>
              <w:rPr>
                <w:sz w:val="22"/>
                <w:szCs w:val="22"/>
              </w:rPr>
              <w:t>godz</w:t>
            </w:r>
            <w:proofErr w:type="spellEnd"/>
          </w:p>
        </w:tc>
      </w:tr>
      <w:tr w:rsidR="00B75400" w:rsidTr="00D9297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naukowy,</w:t>
            </w:r>
          </w:p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dr</w:t>
            </w:r>
            <w:proofErr w:type="gramEnd"/>
            <w:r>
              <w:rPr>
                <w:sz w:val="22"/>
                <w:szCs w:val="22"/>
              </w:rPr>
              <w:t xml:space="preserve"> hab. Barbara Ciżkowicz, prof.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B75400" w:rsidTr="00D9297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75400" w:rsidRPr="002C1E99" w:rsidRDefault="00B75400" w:rsidP="00B75400">
            <w:pPr>
              <w:jc w:val="center"/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B75400" w:rsidTr="001E22E9">
        <w:trPr>
          <w:trHeight w:val="557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75400" w:rsidRDefault="00B75400" w:rsidP="00B75400">
            <w:pPr>
              <w:numPr>
                <w:ilvl w:val="0"/>
                <w:numId w:val="3"/>
              </w:numPr>
              <w:tabs>
                <w:tab w:val="clear" w:pos="900"/>
                <w:tab w:val="num" w:pos="540"/>
              </w:tabs>
              <w:ind w:left="360" w:hanging="180"/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>Jednoczynnikowa i dwuczynnikowa analiza wariancji:</w:t>
            </w:r>
          </w:p>
          <w:p w:rsidR="00B75400" w:rsidRDefault="00AF45B5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r>
              <w:t xml:space="preserve">Obliczanie i </w:t>
            </w:r>
            <w:r w:rsidR="00B75400">
              <w:t>interpretacja efektów głównych i interakcji czynników;</w:t>
            </w:r>
          </w:p>
          <w:p w:rsidR="00B75400" w:rsidRPr="001E22E9" w:rsidRDefault="001E22E9" w:rsidP="001E22E9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analiza</w:t>
            </w:r>
            <w:proofErr w:type="gramEnd"/>
            <w:r>
              <w:t xml:space="preserve"> post hoc i </w:t>
            </w:r>
            <w:r w:rsidR="00B75400">
              <w:t>analiza kontrastów;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analiza</w:t>
            </w:r>
            <w:proofErr w:type="gramEnd"/>
            <w:r>
              <w:t xml:space="preserve"> wariancji z powtórzonymi pomiarami.</w:t>
            </w:r>
          </w:p>
          <w:p w:rsidR="00B75400" w:rsidRDefault="00B75400" w:rsidP="00B75400">
            <w:pPr>
              <w:pStyle w:val="Tekstpodstawowy3"/>
              <w:numPr>
                <w:ilvl w:val="0"/>
                <w:numId w:val="3"/>
              </w:numPr>
              <w:tabs>
                <w:tab w:val="clear" w:pos="900"/>
                <w:tab w:val="num" w:pos="540"/>
              </w:tabs>
              <w:ind w:left="540"/>
              <w:rPr>
                <w:szCs w:val="20"/>
              </w:rPr>
            </w:pPr>
            <w:r>
              <w:t>Analiza rzetelności i pozycji: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obliczanie</w:t>
            </w:r>
            <w:proofErr w:type="gramEnd"/>
            <w:r>
              <w:t xml:space="preserve"> i interpretacja </w:t>
            </w:r>
            <w:proofErr w:type="spellStart"/>
            <w:r>
              <w:t>interkorelacji</w:t>
            </w:r>
            <w:proofErr w:type="spellEnd"/>
            <w:r>
              <w:t xml:space="preserve"> oraz mocy różnicującej pozycji;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metody</w:t>
            </w:r>
            <w:proofErr w:type="gramEnd"/>
            <w:r>
              <w:t xml:space="preserve"> szacowania rzetelności oraz odpowiadające im współczynniki;, </w:t>
            </w:r>
          </w:p>
          <w:p w:rsidR="00B75400" w:rsidRDefault="00B75400" w:rsidP="00B75400">
            <w:pPr>
              <w:pStyle w:val="Tekstpodstawowy3"/>
              <w:numPr>
                <w:ilvl w:val="0"/>
                <w:numId w:val="4"/>
              </w:numPr>
              <w:tabs>
                <w:tab w:val="clear" w:pos="1500"/>
                <w:tab w:val="num" w:pos="540"/>
              </w:tabs>
              <w:ind w:left="540"/>
              <w:rPr>
                <w:szCs w:val="20"/>
              </w:rPr>
            </w:pPr>
            <w:r>
              <w:t>Analiza skupień, jako metoda eksploracji danych oraz redukcji zmiennych:</w:t>
            </w:r>
          </w:p>
          <w:p w:rsidR="001E22E9" w:rsidRDefault="00B75400" w:rsidP="001E22E9">
            <w:pPr>
              <w:pStyle w:val="Tekstpodstawowy3"/>
              <w:numPr>
                <w:ilvl w:val="0"/>
                <w:numId w:val="5"/>
              </w:numPr>
              <w:tabs>
                <w:tab w:val="clear" w:pos="150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hierarchiczna</w:t>
            </w:r>
            <w:proofErr w:type="gramEnd"/>
            <w:r>
              <w:t xml:space="preserve"> analiza skupień</w:t>
            </w:r>
            <w:r w:rsidR="001E22E9">
              <w:t xml:space="preserve"> z użyciem różnych metod skupiania i miar odległości, </w:t>
            </w:r>
          </w:p>
          <w:p w:rsidR="00B75400" w:rsidRDefault="00B75400" w:rsidP="001E22E9">
            <w:pPr>
              <w:pStyle w:val="Tekstpodstawowy3"/>
              <w:ind w:left="900"/>
              <w:rPr>
                <w:szCs w:val="20"/>
              </w:rPr>
            </w:pPr>
            <w:proofErr w:type="gramStart"/>
            <w:r>
              <w:t>grupowanie</w:t>
            </w:r>
            <w:proofErr w:type="gramEnd"/>
            <w:r>
              <w:t xml:space="preserve"> metodą k-średnich, </w:t>
            </w:r>
          </w:p>
          <w:p w:rsidR="00B75400" w:rsidRPr="001E22E9" w:rsidRDefault="00B75400" w:rsidP="00B75400">
            <w:pPr>
              <w:pStyle w:val="Tekstpodstawowy3"/>
              <w:numPr>
                <w:ilvl w:val="1"/>
                <w:numId w:val="5"/>
              </w:numPr>
              <w:tabs>
                <w:tab w:val="clear" w:pos="1440"/>
                <w:tab w:val="num" w:pos="540"/>
              </w:tabs>
              <w:ind w:left="540"/>
            </w:pPr>
            <w:r w:rsidRPr="001E22E9">
              <w:t xml:space="preserve">Regresja wielowymiarowa: </w:t>
            </w:r>
          </w:p>
          <w:p w:rsidR="00B75400" w:rsidRPr="001E22E9" w:rsidRDefault="00B75400" w:rsidP="00B75400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  <w:rPr>
                <w:sz w:val="22"/>
                <w:szCs w:val="22"/>
              </w:rPr>
            </w:pPr>
            <w:proofErr w:type="gramStart"/>
            <w:r w:rsidRPr="001E22E9">
              <w:rPr>
                <w:sz w:val="22"/>
                <w:szCs w:val="22"/>
              </w:rPr>
              <w:t>regresja</w:t>
            </w:r>
            <w:proofErr w:type="gramEnd"/>
            <w:r w:rsidRPr="001E22E9">
              <w:rPr>
                <w:sz w:val="22"/>
                <w:szCs w:val="22"/>
              </w:rPr>
              <w:t xml:space="preserve"> krokowa postępująca i wsteczna;</w:t>
            </w:r>
          </w:p>
          <w:p w:rsidR="00B75400" w:rsidRPr="001E22E9" w:rsidRDefault="00B75400" w:rsidP="00B75400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  <w:rPr>
                <w:sz w:val="22"/>
                <w:szCs w:val="22"/>
              </w:rPr>
            </w:pPr>
            <w:proofErr w:type="gramStart"/>
            <w:r w:rsidRPr="001E22E9">
              <w:rPr>
                <w:sz w:val="22"/>
                <w:szCs w:val="22"/>
              </w:rPr>
              <w:t>współczynniki</w:t>
            </w:r>
            <w:proofErr w:type="gramEnd"/>
            <w:r w:rsidRPr="001E22E9">
              <w:rPr>
                <w:sz w:val="22"/>
                <w:szCs w:val="22"/>
              </w:rPr>
              <w:t xml:space="preserve"> b i </w:t>
            </w:r>
            <w:r w:rsidRPr="001E22E9">
              <w:rPr>
                <w:sz w:val="22"/>
                <w:szCs w:val="22"/>
              </w:rPr>
              <w:sym w:font="Symbol" w:char="F062"/>
            </w:r>
            <w:r w:rsidRPr="001E22E9">
              <w:rPr>
                <w:sz w:val="22"/>
                <w:szCs w:val="22"/>
              </w:rPr>
              <w:t>;</w:t>
            </w:r>
          </w:p>
          <w:p w:rsidR="00B75400" w:rsidRPr="001E22E9" w:rsidRDefault="00B75400" w:rsidP="00B75400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  <w:rPr>
                <w:sz w:val="22"/>
                <w:szCs w:val="22"/>
              </w:rPr>
            </w:pPr>
            <w:proofErr w:type="gramStart"/>
            <w:r w:rsidRPr="001E22E9">
              <w:rPr>
                <w:sz w:val="22"/>
                <w:szCs w:val="22"/>
              </w:rPr>
              <w:t>R</w:t>
            </w:r>
            <w:r w:rsidRPr="001E22E9">
              <w:rPr>
                <w:sz w:val="22"/>
                <w:szCs w:val="22"/>
                <w:vertAlign w:val="superscript"/>
              </w:rPr>
              <w:t xml:space="preserve">2 </w:t>
            </w:r>
            <w:r w:rsidRPr="001E22E9">
              <w:rPr>
                <w:sz w:val="22"/>
                <w:szCs w:val="22"/>
              </w:rPr>
              <w:t>jako</w:t>
            </w:r>
            <w:proofErr w:type="gramEnd"/>
            <w:r w:rsidRPr="001E22E9">
              <w:rPr>
                <w:sz w:val="22"/>
                <w:szCs w:val="22"/>
              </w:rPr>
              <w:t xml:space="preserve"> dokładność predykcji;</w:t>
            </w:r>
          </w:p>
          <w:p w:rsidR="00B75400" w:rsidRPr="001E22E9" w:rsidRDefault="00B75400" w:rsidP="001E22E9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</w:pPr>
            <w:proofErr w:type="gramStart"/>
            <w:r w:rsidRPr="001E22E9">
              <w:rPr>
                <w:sz w:val="22"/>
                <w:szCs w:val="22"/>
              </w:rPr>
              <w:t>analiza</w:t>
            </w:r>
            <w:proofErr w:type="gramEnd"/>
            <w:r w:rsidRPr="001E22E9">
              <w:rPr>
                <w:sz w:val="22"/>
                <w:szCs w:val="22"/>
              </w:rPr>
              <w:t xml:space="preserve"> reszt.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metoda</w:t>
            </w:r>
            <w:proofErr w:type="gramEnd"/>
            <w:r>
              <w:rPr>
                <w:sz w:val="22"/>
                <w:szCs w:val="22"/>
              </w:rPr>
              <w:t xml:space="preserve"> projektów, praca w pakiecie </w:t>
            </w:r>
            <w:proofErr w:type="spellStart"/>
            <w:r>
              <w:rPr>
                <w:sz w:val="22"/>
                <w:szCs w:val="22"/>
              </w:rPr>
              <w:t>Statistica</w:t>
            </w:r>
            <w:proofErr w:type="spellEnd"/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aktywny</w:t>
            </w:r>
            <w:proofErr w:type="gramEnd"/>
            <w:r>
              <w:rPr>
                <w:sz w:val="22"/>
                <w:szCs w:val="22"/>
              </w:rPr>
              <w:t xml:space="preserve"> udział w zajęciach laboratoryjnych, </w:t>
            </w:r>
            <w:r>
              <w:rPr>
                <w:bCs/>
                <w:iCs/>
                <w:sz w:val="22"/>
                <w:szCs w:val="22"/>
              </w:rPr>
              <w:t xml:space="preserve">projekt (analiza badań własnych), </w:t>
            </w:r>
            <w:r>
              <w:rPr>
                <w:sz w:val="22"/>
                <w:szCs w:val="22"/>
              </w:rPr>
              <w:t xml:space="preserve">kolokwium sprawdzające praktyczne zastosowanie pakietu </w:t>
            </w:r>
            <w:proofErr w:type="spellStart"/>
            <w:r>
              <w:rPr>
                <w:sz w:val="22"/>
                <w:szCs w:val="22"/>
              </w:rPr>
              <w:t>Statistica</w:t>
            </w:r>
            <w:proofErr w:type="spellEnd"/>
            <w:r>
              <w:rPr>
                <w:sz w:val="22"/>
                <w:szCs w:val="22"/>
              </w:rPr>
              <w:t xml:space="preserve"> w obliczaniu poznanych metod statystycznych wraz z umiejętnością ich interpretacji</w:t>
            </w:r>
          </w:p>
        </w:tc>
      </w:tr>
      <w:tr w:rsidR="00DF4CA1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DF4CA1" w:rsidRPr="002C1E99" w:rsidRDefault="00DF4CA1" w:rsidP="00DF4CA1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DF4CA1" w:rsidRDefault="00DF4CA1" w:rsidP="00DF4CA1">
            <w:pPr>
              <w:jc w:val="both"/>
              <w:rPr>
                <w:bCs/>
                <w:iCs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zaliczenie</w:t>
            </w:r>
            <w:proofErr w:type="gramEnd"/>
            <w:r>
              <w:rPr>
                <w:sz w:val="22"/>
                <w:szCs w:val="22"/>
              </w:rPr>
              <w:t xml:space="preserve"> z oceną</w:t>
            </w:r>
          </w:p>
        </w:tc>
      </w:tr>
      <w:tr w:rsidR="00DF4CA1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DF4CA1" w:rsidRPr="002C1E99" w:rsidRDefault="00DF4CA1" w:rsidP="00DF4CA1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DF4CA1" w:rsidRDefault="00DF4CA1" w:rsidP="00DF4CA1">
            <w:pPr>
              <w:numPr>
                <w:ilvl w:val="0"/>
                <w:numId w:val="8"/>
              </w:numPr>
              <w:tabs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Stanisz, A. (2006). </w:t>
            </w:r>
            <w:r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r>
              <w:rPr>
                <w:rFonts w:eastAsia="Arial Unicode MS"/>
                <w:sz w:val="22"/>
                <w:szCs w:val="22"/>
              </w:rPr>
              <w:t xml:space="preserve">Przystępny kurs </w:t>
            </w:r>
            <w:proofErr w:type="gramStart"/>
            <w:r>
              <w:rPr>
                <w:rFonts w:eastAsia="Arial Unicode MS"/>
                <w:sz w:val="22"/>
                <w:szCs w:val="22"/>
              </w:rPr>
              <w:t xml:space="preserve">statystyki : </w:t>
            </w:r>
            <w:proofErr w:type="gramEnd"/>
            <w:r>
              <w:rPr>
                <w:rFonts w:eastAsia="Arial Unicode MS"/>
                <w:sz w:val="22"/>
                <w:szCs w:val="22"/>
              </w:rPr>
              <w:t>z zastosowaniem STATISTICA PL na przykładach z medycyny. T. 1, Statystyki podstawowe</w:t>
            </w:r>
            <w:r>
              <w:rPr>
                <w:sz w:val="22"/>
                <w:szCs w:val="22"/>
              </w:rPr>
              <w:t xml:space="preserve">. Kraków: </w:t>
            </w:r>
            <w:proofErr w:type="spellStart"/>
            <w:r>
              <w:rPr>
                <w:sz w:val="22"/>
                <w:szCs w:val="22"/>
              </w:rPr>
              <w:t>StatSoft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DF4CA1" w:rsidRDefault="00DF4CA1" w:rsidP="00DF4CA1">
            <w:pPr>
              <w:numPr>
                <w:ilvl w:val="0"/>
                <w:numId w:val="8"/>
              </w:numPr>
              <w:tabs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Stanisz, A. (2007). </w:t>
            </w:r>
            <w:r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r>
              <w:rPr>
                <w:rFonts w:eastAsia="Arial Unicode MS"/>
                <w:sz w:val="22"/>
                <w:szCs w:val="22"/>
              </w:rPr>
              <w:t xml:space="preserve">Przystępny kurs </w:t>
            </w:r>
            <w:proofErr w:type="gramStart"/>
            <w:r>
              <w:rPr>
                <w:rFonts w:eastAsia="Arial Unicode MS"/>
                <w:sz w:val="22"/>
                <w:szCs w:val="22"/>
              </w:rPr>
              <w:t xml:space="preserve">statystyki : </w:t>
            </w:r>
            <w:proofErr w:type="gramEnd"/>
            <w:r>
              <w:rPr>
                <w:rFonts w:eastAsia="Arial Unicode MS"/>
                <w:sz w:val="22"/>
                <w:szCs w:val="22"/>
              </w:rPr>
              <w:t xml:space="preserve">z zastosowaniem STATISTICA PL na przykładach z medycyny. T. 2, Modele liniowe i nieliniowe. </w:t>
            </w:r>
            <w:r>
              <w:rPr>
                <w:sz w:val="22"/>
                <w:szCs w:val="22"/>
              </w:rPr>
              <w:t xml:space="preserve">Kraków: </w:t>
            </w:r>
            <w:proofErr w:type="spellStart"/>
            <w:r>
              <w:rPr>
                <w:sz w:val="22"/>
                <w:szCs w:val="22"/>
              </w:rPr>
              <w:t>StatSoft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DF4CA1" w:rsidRDefault="00DF4CA1" w:rsidP="00DF4CA1">
            <w:pPr>
              <w:numPr>
                <w:ilvl w:val="0"/>
                <w:numId w:val="8"/>
              </w:numPr>
              <w:tabs>
                <w:tab w:val="clear" w:pos="1440"/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Stanisz, A. (2007). </w:t>
            </w:r>
            <w:r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r>
              <w:rPr>
                <w:rFonts w:eastAsia="Arial Unicode MS"/>
                <w:sz w:val="22"/>
                <w:szCs w:val="22"/>
              </w:rPr>
              <w:t xml:space="preserve">Przystępny kurs </w:t>
            </w:r>
            <w:proofErr w:type="gramStart"/>
            <w:r>
              <w:rPr>
                <w:rFonts w:eastAsia="Arial Unicode MS"/>
                <w:sz w:val="22"/>
                <w:szCs w:val="22"/>
              </w:rPr>
              <w:t xml:space="preserve">statystyki : </w:t>
            </w:r>
            <w:proofErr w:type="gramEnd"/>
            <w:r>
              <w:rPr>
                <w:rFonts w:eastAsia="Arial Unicode MS"/>
                <w:sz w:val="22"/>
                <w:szCs w:val="22"/>
              </w:rPr>
              <w:t xml:space="preserve">z zastosowaniem STATISTICA PL na przykładach z medycyny. T 3, Analizy wielowymiarowe. </w:t>
            </w:r>
            <w:r>
              <w:rPr>
                <w:sz w:val="22"/>
                <w:szCs w:val="22"/>
              </w:rPr>
              <w:t xml:space="preserve">Kraków: </w:t>
            </w:r>
            <w:proofErr w:type="spellStart"/>
            <w:r>
              <w:rPr>
                <w:sz w:val="22"/>
                <w:szCs w:val="22"/>
              </w:rPr>
              <w:t>StatSoft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DF4CA1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DF4CA1" w:rsidRPr="002C1E99" w:rsidRDefault="00DF4CA1" w:rsidP="00DF4CA1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DF4CA1" w:rsidRDefault="00DF4CA1" w:rsidP="00DF4CA1">
            <w:pPr>
              <w:numPr>
                <w:ilvl w:val="0"/>
                <w:numId w:val="9"/>
              </w:numPr>
              <w:tabs>
                <w:tab w:val="clear" w:pos="720"/>
                <w:tab w:val="num" w:pos="282"/>
                <w:tab w:val="num" w:pos="1473"/>
              </w:tabs>
              <w:ind w:left="319" w:hanging="31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Brzeziński J. (1996), Metodologia badań psychologicznych, Warszawa, Wydawnictwo Naukowe PWN.</w:t>
            </w:r>
          </w:p>
          <w:p w:rsidR="00DF4CA1" w:rsidRDefault="00DF4CA1" w:rsidP="00DF4CA1">
            <w:pPr>
              <w:numPr>
                <w:ilvl w:val="0"/>
                <w:numId w:val="9"/>
              </w:numPr>
              <w:tabs>
                <w:tab w:val="clear" w:pos="720"/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Brzeziński, J. (red</w:t>
            </w:r>
            <w:proofErr w:type="gramStart"/>
            <w:r>
              <w:rPr>
                <w:sz w:val="22"/>
                <w:szCs w:val="22"/>
              </w:rPr>
              <w:t>.) (2004). Metodologia</w:t>
            </w:r>
            <w:proofErr w:type="gramEnd"/>
            <w:r>
              <w:rPr>
                <w:sz w:val="22"/>
                <w:szCs w:val="22"/>
              </w:rPr>
              <w:t xml:space="preserve"> badań psychologicznych. Wybór tekstów. Warszawa: Wydawnictwo Naukowe PWN</w:t>
            </w:r>
          </w:p>
        </w:tc>
      </w:tr>
      <w:tr w:rsidR="00DF4CA1" w:rsidTr="00D9297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DF4CA1" w:rsidRDefault="00DF4CA1" w:rsidP="00DF4CA1">
            <w:pPr>
              <w:rPr>
                <w:sz w:val="16"/>
                <w:szCs w:val="16"/>
              </w:rPr>
            </w:pPr>
          </w:p>
          <w:p w:rsidR="00DF4CA1" w:rsidRDefault="00DF4CA1" w:rsidP="00DF4CA1">
            <w:pPr>
              <w:rPr>
                <w:sz w:val="16"/>
                <w:szCs w:val="16"/>
              </w:rPr>
            </w:pPr>
          </w:p>
          <w:p w:rsidR="00DF4CA1" w:rsidRDefault="00DF4CA1" w:rsidP="00DF4C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 </w:t>
            </w:r>
            <w:r w:rsidR="00157C4C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D63834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.....................                   ......................................................................................................................................</w:t>
            </w:r>
          </w:p>
          <w:p w:rsidR="00DF4CA1" w:rsidRDefault="00DF4CA1" w:rsidP="00DF4C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DF4CA1" w:rsidRDefault="00DF4CA1" w:rsidP="00DF4C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DF4CA1" w:rsidRDefault="00DF4CA1" w:rsidP="00DF4CA1">
            <w:pPr>
              <w:rPr>
                <w:sz w:val="16"/>
                <w:szCs w:val="16"/>
              </w:rPr>
            </w:pPr>
          </w:p>
          <w:p w:rsidR="00DF4CA1" w:rsidRDefault="00DF4CA1" w:rsidP="00DF4C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 </w:t>
            </w:r>
            <w:r w:rsidR="00157C4C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D63834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......................          ......................................................................................................................................</w:t>
            </w:r>
          </w:p>
          <w:p w:rsidR="00DF4CA1" w:rsidRDefault="00DF4CA1" w:rsidP="00DF4C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DF4CA1" w:rsidRDefault="00DF4CA1" w:rsidP="00DF4CA1">
            <w:pPr>
              <w:rPr>
                <w:b/>
                <w:sz w:val="22"/>
                <w:szCs w:val="22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37"/>
        <w:gridCol w:w="1616"/>
        <w:gridCol w:w="1426"/>
        <w:gridCol w:w="2203"/>
        <w:gridCol w:w="2168"/>
      </w:tblGrid>
      <w:tr w:rsidR="00E87195" w:rsidRPr="007639F0" w:rsidTr="00D92979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D92979">
        <w:trPr>
          <w:trHeight w:val="308"/>
          <w:tblHeader/>
        </w:trPr>
        <w:tc>
          <w:tcPr>
            <w:tcW w:w="1797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92979">
            <w:pPr>
              <w:jc w:val="center"/>
              <w:rPr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D92979">
        <w:trPr>
          <w:trHeight w:val="307"/>
          <w:tblHeader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92979">
            <w:pPr>
              <w:rPr>
                <w:b/>
                <w:sz w:val="22"/>
                <w:szCs w:val="22"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92979">
            <w:pPr>
              <w:rPr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92979">
            <w:pPr>
              <w:rPr>
                <w:b/>
                <w:sz w:val="22"/>
                <w:szCs w:val="22"/>
              </w:rPr>
            </w:pPr>
          </w:p>
        </w:tc>
      </w:tr>
      <w:tr w:rsidR="00AC37A5" w:rsidRPr="007639F0" w:rsidTr="00D92979">
        <w:trPr>
          <w:trHeight w:val="284"/>
          <w:tblHeader/>
        </w:trPr>
        <w:tc>
          <w:tcPr>
            <w:tcW w:w="904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K_W10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pStyle w:val="Tekstkomentarza"/>
            </w:pPr>
            <w:r>
              <w:t xml:space="preserve">W1; 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ind w:left="74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wykład</w:t>
            </w:r>
            <w:proofErr w:type="gramEnd"/>
            <w:r>
              <w:rPr>
                <w:sz w:val="20"/>
                <w:szCs w:val="20"/>
              </w:rPr>
              <w:t>, lab.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ind w:left="6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aktywność</w:t>
            </w:r>
            <w:proofErr w:type="gramEnd"/>
            <w:r>
              <w:rPr>
                <w:sz w:val="20"/>
                <w:szCs w:val="20"/>
              </w:rPr>
              <w:t xml:space="preserve"> na zajęciach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U1; U2; U3; K</w:t>
            </w:r>
            <w:proofErr w:type="gramStart"/>
            <w:r>
              <w:rPr>
                <w:sz w:val="20"/>
                <w:szCs w:val="20"/>
              </w:rPr>
              <w:t>1;K</w:t>
            </w:r>
            <w:proofErr w:type="gramEnd"/>
            <w:r>
              <w:rPr>
                <w:sz w:val="20"/>
                <w:szCs w:val="20"/>
              </w:rPr>
              <w:t>2</w:t>
            </w:r>
          </w:p>
        </w:tc>
      </w:tr>
      <w:tr w:rsidR="00AC37A5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K_W15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pStyle w:val="Tekstkomentarza"/>
            </w:pPr>
            <w:r>
              <w:t>W2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C37A5" w:rsidRDefault="00AC37A5" w:rsidP="00AC37A5">
            <w:pPr>
              <w:ind w:left="74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laboratoria</w:t>
            </w:r>
            <w:proofErr w:type="gramEnd"/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7A5" w:rsidRDefault="00AC37A5" w:rsidP="00AC37A5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projekt</w:t>
            </w:r>
            <w:proofErr w:type="gramEnd"/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U1; U2; U3; K1</w:t>
            </w:r>
          </w:p>
        </w:tc>
      </w:tr>
      <w:tr w:rsidR="00AC37A5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K_U14, K_U15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U1; U2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C37A5" w:rsidRDefault="00AC37A5" w:rsidP="00AC37A5">
            <w:pPr>
              <w:pStyle w:val="Tekstkomentarza"/>
              <w:ind w:left="74"/>
            </w:pPr>
            <w:proofErr w:type="gramStart"/>
            <w:r>
              <w:t>wykład</w:t>
            </w:r>
            <w:proofErr w:type="gramEnd"/>
            <w:r>
              <w:t>, lab.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7A5" w:rsidRDefault="00AC37A5" w:rsidP="00AC37A5">
            <w:pPr>
              <w:pStyle w:val="Tekstkomentarza"/>
            </w:pPr>
            <w:proofErr w:type="gramStart"/>
            <w:r>
              <w:t>kolokwium</w:t>
            </w:r>
            <w:proofErr w:type="gramEnd"/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W1; W2: U1; U2; U3</w:t>
            </w:r>
          </w:p>
        </w:tc>
      </w:tr>
      <w:tr w:rsidR="00AC37A5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U3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C37A5" w:rsidRPr="00780B40" w:rsidRDefault="00AC37A5" w:rsidP="00AC37A5">
            <w:pPr>
              <w:ind w:left="74"/>
              <w:rPr>
                <w:sz w:val="22"/>
                <w:szCs w:val="22"/>
              </w:rPr>
            </w:pPr>
            <w:proofErr w:type="gramStart"/>
            <w:r w:rsidRPr="00780B40">
              <w:rPr>
                <w:sz w:val="20"/>
                <w:szCs w:val="20"/>
              </w:rPr>
              <w:t>wykład</w:t>
            </w:r>
            <w:proofErr w:type="gramEnd"/>
            <w:r w:rsidRPr="00780B40">
              <w:rPr>
                <w:sz w:val="20"/>
                <w:szCs w:val="20"/>
              </w:rPr>
              <w:t>, lab</w:t>
            </w:r>
            <w:r w:rsidRPr="00780B40">
              <w:rPr>
                <w:sz w:val="22"/>
                <w:szCs w:val="22"/>
              </w:rPr>
              <w:t>.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7A5" w:rsidRDefault="00AC37A5" w:rsidP="00AC37A5">
            <w:pPr>
              <w:pStyle w:val="Tekstkomentarza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</w:p>
        </w:tc>
      </w:tr>
      <w:tr w:rsidR="00AC37A5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K_K04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K1; 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C37A5" w:rsidRPr="00780B40" w:rsidRDefault="00AC37A5" w:rsidP="00AC37A5">
            <w:pPr>
              <w:ind w:left="74"/>
              <w:rPr>
                <w:sz w:val="20"/>
                <w:szCs w:val="20"/>
              </w:rPr>
            </w:pPr>
            <w:proofErr w:type="gramStart"/>
            <w:r w:rsidRPr="00780B40">
              <w:rPr>
                <w:sz w:val="20"/>
                <w:szCs w:val="20"/>
              </w:rPr>
              <w:t>wykład</w:t>
            </w:r>
            <w:proofErr w:type="gramEnd"/>
            <w:r w:rsidRPr="00780B40">
              <w:rPr>
                <w:sz w:val="20"/>
                <w:szCs w:val="20"/>
              </w:rPr>
              <w:t>, lab.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7A5" w:rsidRDefault="00AC37A5" w:rsidP="00AC37A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</w:p>
        </w:tc>
      </w:tr>
      <w:tr w:rsidR="00AC37A5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K_K02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C37A5" w:rsidRDefault="00AC37A5" w:rsidP="00AC37A5">
            <w:pPr>
              <w:ind w:left="74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laboratoria</w:t>
            </w:r>
            <w:proofErr w:type="gramEnd"/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7A5" w:rsidRDefault="00AC37A5" w:rsidP="00AC37A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AC37A5" w:rsidRDefault="00AC37A5" w:rsidP="00AC37A5">
            <w:pPr>
              <w:rPr>
                <w:sz w:val="20"/>
                <w:szCs w:val="20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</w:t>
      </w:r>
      <w:r w:rsidR="00157C4C">
        <w:rPr>
          <w:sz w:val="16"/>
          <w:szCs w:val="16"/>
        </w:rPr>
        <w:t>20</w:t>
      </w:r>
      <w:r w:rsidR="00B75400">
        <w:rPr>
          <w:sz w:val="16"/>
          <w:szCs w:val="16"/>
        </w:rPr>
        <w:t>.09.201</w:t>
      </w:r>
      <w:r w:rsidR="00D63834">
        <w:rPr>
          <w:sz w:val="16"/>
          <w:szCs w:val="16"/>
        </w:rPr>
        <w:t>7</w:t>
      </w:r>
      <w:r>
        <w:rPr>
          <w:sz w:val="16"/>
          <w:szCs w:val="16"/>
        </w:rPr>
        <w:t>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</w:t>
      </w:r>
      <w:r w:rsidR="00157C4C">
        <w:rPr>
          <w:sz w:val="16"/>
          <w:szCs w:val="16"/>
        </w:rPr>
        <w:t>20</w:t>
      </w:r>
      <w:r w:rsidR="00B75400">
        <w:rPr>
          <w:sz w:val="16"/>
          <w:szCs w:val="16"/>
        </w:rPr>
        <w:t>.09.201</w:t>
      </w:r>
      <w:r w:rsidR="00D63834">
        <w:rPr>
          <w:sz w:val="16"/>
          <w:szCs w:val="16"/>
        </w:rPr>
        <w:t>7</w:t>
      </w:r>
      <w:r>
        <w:rPr>
          <w:sz w:val="16"/>
          <w:szCs w:val="16"/>
        </w:rPr>
        <w:t>.................                     ......................................................................................................................................</w:t>
      </w:r>
    </w:p>
    <w:p w:rsidR="00E87195" w:rsidRPr="00157C4C" w:rsidRDefault="00E87195" w:rsidP="00157C4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  <w:bookmarkStart w:id="0" w:name="_GoBack"/>
      <w:bookmarkEnd w:id="0"/>
    </w:p>
    <w:sectPr w:rsidR="00E87195" w:rsidRPr="00157C4C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22336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1" w15:restartNumberingAfterBreak="0">
    <w:nsid w:val="0FAC61D4"/>
    <w:multiLevelType w:val="hybridMultilevel"/>
    <w:tmpl w:val="7686976A"/>
    <w:lvl w:ilvl="0" w:tplc="D2049B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D638C"/>
    <w:multiLevelType w:val="hybridMultilevel"/>
    <w:tmpl w:val="631EC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8C0E78"/>
    <w:multiLevelType w:val="hybridMultilevel"/>
    <w:tmpl w:val="7090A104"/>
    <w:lvl w:ilvl="0" w:tplc="B294588C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AE28E3E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B294588C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DE2CB8"/>
    <w:multiLevelType w:val="hybridMultilevel"/>
    <w:tmpl w:val="B218F3A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B294588C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70A77654"/>
    <w:multiLevelType w:val="hybridMultilevel"/>
    <w:tmpl w:val="7090A104"/>
    <w:lvl w:ilvl="0" w:tplc="367A2DBC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0B"/>
    <w:rsid w:val="000005C2"/>
    <w:rsid w:val="00157C4C"/>
    <w:rsid w:val="001E22E9"/>
    <w:rsid w:val="003D2B6E"/>
    <w:rsid w:val="004C40CE"/>
    <w:rsid w:val="006E040E"/>
    <w:rsid w:val="007A1401"/>
    <w:rsid w:val="008F2DCE"/>
    <w:rsid w:val="00AC37A5"/>
    <w:rsid w:val="00AF45B5"/>
    <w:rsid w:val="00B75400"/>
    <w:rsid w:val="00D22388"/>
    <w:rsid w:val="00D63834"/>
    <w:rsid w:val="00D92979"/>
    <w:rsid w:val="00DF4CA1"/>
    <w:rsid w:val="00E70E0B"/>
    <w:rsid w:val="00E8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D17B5-6CF6-49A6-8A1E-76C01EDC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29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7540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754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75400"/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75400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7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1544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</dc:creator>
  <cp:lastModifiedBy>Barbara Ciżkowicz</cp:lastModifiedBy>
  <cp:revision>5</cp:revision>
  <dcterms:created xsi:type="dcterms:W3CDTF">2017-09-24T15:55:00Z</dcterms:created>
  <dcterms:modified xsi:type="dcterms:W3CDTF">2017-10-19T14:38:00Z</dcterms:modified>
</cp:coreProperties>
</file>